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3B1C5" w14:textId="465321B1" w:rsidR="008C7C6D" w:rsidRDefault="00C101C6" w:rsidP="008B00D8">
      <w:pPr>
        <w:spacing w:after="0"/>
        <w:rPr>
          <w:rStyle w:val="Ninguno"/>
          <w:noProof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382D73A" wp14:editId="1163E08B">
            <wp:simplePos x="0" y="0"/>
            <wp:positionH relativeFrom="column">
              <wp:posOffset>3800367</wp:posOffset>
            </wp:positionH>
            <wp:positionV relativeFrom="paragraph">
              <wp:posOffset>1462</wp:posOffset>
            </wp:positionV>
            <wp:extent cx="1112853" cy="990600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2853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  <w:r>
        <w:rPr>
          <w:rStyle w:val="Ninguno"/>
          <w:noProof/>
        </w:rPr>
        <w:t xml:space="preserve">      </w:t>
      </w:r>
      <w:r w:rsidRPr="00906A1F">
        <w:rPr>
          <w:noProof/>
          <w:sz w:val="44"/>
          <w:szCs w:val="44"/>
        </w:rPr>
        <w:drawing>
          <wp:inline distT="0" distB="0" distL="0" distR="0" wp14:anchorId="4D6B9535" wp14:editId="231A6AE9">
            <wp:extent cx="1031922" cy="842800"/>
            <wp:effectExtent l="0" t="0" r="0" b="0"/>
            <wp:docPr id="2126453539" name="Imagen 2126453539" descr="cid:4b071757-15ef-4ef8-aa23-e1fe89a732a1@namprd05.prod.outlook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 descr="cid:4b071757-15ef-4ef8-aa23-e1fe89a732a1@namprd05.prod.outlook.com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31922" cy="84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39C3A23" w14:textId="77777777" w:rsidR="00650CCE" w:rsidRDefault="00650CCE" w:rsidP="00650CCE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p w14:paraId="36C79183" w14:textId="76F400D6" w:rsidR="00E27A94" w:rsidRPr="000E4B17" w:rsidRDefault="00E27A94" w:rsidP="00E27A94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  <w:color w:val="000000" w:themeColor="text1"/>
        </w:rPr>
      </w:pPr>
      <w:bookmarkStart w:id="2" w:name="_Hlk182479732"/>
      <w:r>
        <w:rPr>
          <w:rStyle w:val="Ninguno"/>
          <w:b/>
          <w:bCs/>
          <w:color w:val="000000" w:themeColor="text1"/>
        </w:rPr>
        <w:t>MIÉRCOLES</w:t>
      </w:r>
      <w:r w:rsidR="007659F6">
        <w:rPr>
          <w:rStyle w:val="Ninguno"/>
          <w:b/>
          <w:bCs/>
          <w:color w:val="000000" w:themeColor="text1"/>
        </w:rPr>
        <w:t xml:space="preserve"> </w:t>
      </w:r>
      <w:r w:rsidR="00AB106E">
        <w:rPr>
          <w:rStyle w:val="Ninguno"/>
          <w:b/>
          <w:bCs/>
          <w:color w:val="000000" w:themeColor="text1"/>
        </w:rPr>
        <w:t>20</w:t>
      </w:r>
      <w:r w:rsidRPr="000E4B17">
        <w:rPr>
          <w:rStyle w:val="Ninguno"/>
          <w:b/>
          <w:bCs/>
          <w:color w:val="000000" w:themeColor="text1"/>
        </w:rPr>
        <w:t xml:space="preserve"> DE NOVIENBRE DE 2024</w:t>
      </w:r>
    </w:p>
    <w:p w14:paraId="212622D0" w14:textId="77777777" w:rsidR="00E27A94" w:rsidRPr="004863AC" w:rsidRDefault="00E27A94" w:rsidP="00E27A94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color w:val="000000" w:themeColor="text1"/>
        </w:rPr>
      </w:pPr>
      <w:r w:rsidRPr="004863AC">
        <w:rPr>
          <w:rStyle w:val="Ninguno"/>
          <w:color w:val="000000" w:themeColor="text1"/>
        </w:rPr>
        <w:t xml:space="preserve">SALÓN BAHÍA 2 </w:t>
      </w:r>
    </w:p>
    <w:p w14:paraId="36576980" w14:textId="77777777" w:rsidR="00650CCE" w:rsidRPr="004863AC" w:rsidRDefault="00650CCE" w:rsidP="00650CCE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color w:val="000000" w:themeColor="text1"/>
        </w:rPr>
      </w:pPr>
    </w:p>
    <w:p w14:paraId="52772CE3" w14:textId="77777777" w:rsidR="00650CCE" w:rsidRPr="004863AC" w:rsidRDefault="00650CCE" w:rsidP="00650CCE">
      <w:pPr>
        <w:pStyle w:val="yiv1178925098msonormal"/>
        <w:keepNext/>
        <w:spacing w:before="0" w:beforeAutospacing="0" w:after="0" w:afterAutospacing="0"/>
        <w:ind w:left="709" w:right="170" w:firstLine="709"/>
        <w:rPr>
          <w:rStyle w:val="Ninguno"/>
          <w:color w:val="000000" w:themeColor="text1"/>
        </w:rPr>
      </w:pPr>
      <w:r w:rsidRPr="004863AC">
        <w:rPr>
          <w:rStyle w:val="Ninguno"/>
          <w:color w:val="000000" w:themeColor="text1"/>
        </w:rPr>
        <w:t>DEPARTAMENTO DE CIRUGÍA HEPATOBILIAR</w:t>
      </w:r>
    </w:p>
    <w:p w14:paraId="4101F50E" w14:textId="77777777" w:rsidR="00650CCE" w:rsidRPr="004863AC" w:rsidRDefault="00650CCE" w:rsidP="00650CCE">
      <w:pPr>
        <w:pStyle w:val="Cuerpo"/>
        <w:keepNext/>
        <w:ind w:left="709" w:firstLine="709"/>
        <w:rPr>
          <w:rStyle w:val="Ninguno"/>
          <w:rFonts w:ascii="Times New Roman" w:eastAsia="Times New Roman" w:hAnsi="Times New Roman" w:cs="Times New Roman"/>
          <w:color w:val="000000" w:themeColor="text1"/>
        </w:rPr>
      </w:pPr>
      <w:r w:rsidRPr="004863AC">
        <w:rPr>
          <w:rStyle w:val="Ninguno"/>
          <w:rFonts w:ascii="Times New Roman" w:hAnsi="Times New Roman"/>
          <w:color w:val="000000" w:themeColor="text1"/>
        </w:rPr>
        <w:t>Presidente:</w:t>
      </w:r>
      <w:r>
        <w:rPr>
          <w:rStyle w:val="Ninguno"/>
          <w:rFonts w:ascii="Times New Roman" w:hAnsi="Times New Roman"/>
          <w:color w:val="000000" w:themeColor="text1"/>
        </w:rPr>
        <w:t xml:space="preserve"> </w:t>
      </w:r>
      <w:r w:rsidRPr="004863AC">
        <w:rPr>
          <w:rStyle w:val="Ninguno"/>
          <w:rFonts w:ascii="Times New Roman" w:hAnsi="Times New Roman"/>
          <w:color w:val="000000" w:themeColor="text1"/>
        </w:rPr>
        <w:t>Dr. Marcelo Vivanco L</w:t>
      </w:r>
      <w:r w:rsidRPr="004863AC">
        <w:rPr>
          <w:rStyle w:val="Ninguno"/>
          <w:rFonts w:ascii="Times New Roman" w:hAnsi="Times New Roman"/>
          <w:color w:val="000000" w:themeColor="text1"/>
          <w:lang w:val="da-DK"/>
        </w:rPr>
        <w:t xml:space="preserve">., </w:t>
      </w:r>
      <w:r w:rsidRPr="004863AC">
        <w:rPr>
          <w:rStyle w:val="Ninguno"/>
          <w:rFonts w:ascii="Times New Roman" w:hAnsi="Times New Roman"/>
          <w:color w:val="000000" w:themeColor="text1"/>
        </w:rPr>
        <w:t>M.S.Ch.C.</w:t>
      </w:r>
    </w:p>
    <w:p w14:paraId="0322E5D8" w14:textId="77777777" w:rsidR="00650CCE" w:rsidRPr="004863AC" w:rsidRDefault="00650CCE" w:rsidP="00650CCE">
      <w:pPr>
        <w:pStyle w:val="Cuerpo"/>
        <w:ind w:left="1416"/>
        <w:jc w:val="both"/>
        <w:rPr>
          <w:rStyle w:val="Ninguno"/>
          <w:rFonts w:ascii="Times New Roman" w:eastAsia="Times New Roman" w:hAnsi="Times New Roman" w:cs="Times New Roman"/>
          <w:color w:val="000000" w:themeColor="text1"/>
          <w:sz w:val="16"/>
          <w:szCs w:val="16"/>
        </w:rPr>
      </w:pPr>
      <w:r w:rsidRPr="004863AC">
        <w:rPr>
          <w:rStyle w:val="Ninguno"/>
          <w:rFonts w:ascii="Times New Roman" w:hAnsi="Times New Roman"/>
          <w:color w:val="000000" w:themeColor="text1"/>
        </w:rPr>
        <w:t xml:space="preserve"> </w:t>
      </w:r>
    </w:p>
    <w:p w14:paraId="3D794784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09:00 a 10:30   Seccional de Temas Libres: “HEPATOBILIAR”  </w:t>
      </w:r>
    </w:p>
    <w:p w14:paraId="70B9581C" w14:textId="00DC9B0A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Presidente: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Marcelo Vivanco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L., </w:t>
      </w:r>
      <w:r w:rsidRPr="004863AC">
        <w:rPr>
          <w:rStyle w:val="Ninguno"/>
          <w:rFonts w:ascii="Times New Roman" w:hAnsi="Times New Roman"/>
          <w:color w:val="000000" w:themeColor="text1"/>
        </w:rPr>
        <w:t>M.S.Ch.C.</w:t>
      </w:r>
    </w:p>
    <w:p w14:paraId="11761D1D" w14:textId="68FA1459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Comentadores: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</w:t>
      </w:r>
      <w:bookmarkStart w:id="3" w:name="_Hlk182479659"/>
      <w:r w:rsidR="00E52EB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Federico </w:t>
      </w:r>
      <w:proofErr w:type="spellStart"/>
      <w:r w:rsidR="00E52EB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Oplliger</w:t>
      </w:r>
      <w:proofErr w:type="spellEnd"/>
      <w:r w:rsidR="00E52EB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B.,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M.S.Ch.C.</w:t>
      </w:r>
    </w:p>
    <w:p w14:paraId="184FB827" w14:textId="0EEEE01E" w:rsidR="009C3D82" w:rsidRDefault="009C3D82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</w:t>
      </w:r>
      <w:r w:rsidRPr="00B960A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Dra. Patricia Rebolledo C., M.S.Ch.C.</w:t>
      </w:r>
    </w:p>
    <w:bookmarkEnd w:id="3"/>
    <w:p w14:paraId="2223173A" w14:textId="1C764909" w:rsidR="008574C6" w:rsidRDefault="008574C6" w:rsidP="008574C6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Dr. Eduardo Viñuela  F.,</w:t>
      </w:r>
      <w:r w:rsidRPr="008574C6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M.S.Ch.C</w:t>
      </w:r>
    </w:p>
    <w:bookmarkEnd w:id="2"/>
    <w:p w14:paraId="1F693901" w14:textId="373ECC5C" w:rsidR="008574C6" w:rsidRPr="004863AC" w:rsidRDefault="008574C6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5C4619BA" w14:textId="58000919" w:rsidR="00057DEA" w:rsidRPr="00084F9B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</w:p>
    <w:p w14:paraId="19568DDD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90. PÓLIPOS VESICULARES: CORRELACIÓN ENTRE HALLAZGOS ECOGRÁFICOS E HISTOPATOLÓGICOS EN POBLACIÓN CHILENA</w:t>
      </w:r>
      <w:r w:rsidRPr="007120AC">
        <w:rPr>
          <w:rFonts w:ascii="Times New Roman" w:hAnsi="Times New Roman" w:cs="Times New Roman"/>
        </w:rPr>
        <w:br/>
        <w:t>Paloma Pozo, Martín Inzunza, María Jesús Irarrázaval, Fernando Pimentel, Fernando Crovari, Luis Ibáñez</w:t>
      </w:r>
      <w:r w:rsidRPr="007120AC">
        <w:rPr>
          <w:rFonts w:ascii="Times New Roman" w:hAnsi="Times New Roman" w:cs="Times New Roman"/>
        </w:rPr>
        <w:br/>
        <w:t>Pontificia Universidad Católica de Chile</w:t>
      </w:r>
    </w:p>
    <w:p w14:paraId="288D23F0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91. RESECCIÓN HEPÁTICA LAPAROSCÓPICA POR CARCINOMA HEPATOCELULAR EN PACIENTES CON Y SIN HIPERTENSIÓN PORTAL: UN ESTUDIO DE CASOS Y CONTROLES</w:t>
      </w:r>
      <w:r w:rsidRPr="007120AC">
        <w:rPr>
          <w:rFonts w:ascii="Times New Roman" w:hAnsi="Times New Roman" w:cs="Times New Roman"/>
        </w:rPr>
        <w:br/>
        <w:t>Deycies Gaete L., Alexandre Saure M., Omar Orellana E., Hanns Lembach J., Carlos Mandiola B., Jaime Castillo K., Juan Carlos Diaz J.</w:t>
      </w:r>
      <w:r w:rsidRPr="007120AC">
        <w:rPr>
          <w:rFonts w:ascii="Times New Roman" w:hAnsi="Times New Roman" w:cs="Times New Roman"/>
        </w:rPr>
        <w:br/>
        <w:t>Hospital Clínico de la Universidad de Chile</w:t>
      </w:r>
    </w:p>
    <w:p w14:paraId="49A8810F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92. ¿ES POSIBLE ALCANZAR LOS ESTÁNDARES INTERNACIONALES EN PANCREATODUODENECTOMÍA EN UN HOSPITAL REGIONAL DE CHILE?</w:t>
      </w:r>
      <w:r w:rsidRPr="007120AC">
        <w:rPr>
          <w:rFonts w:ascii="Times New Roman" w:hAnsi="Times New Roman" w:cs="Times New Roman"/>
        </w:rPr>
        <w:br/>
        <w:t>Jesús Rojas L, Guillermo Sepulveda D, Carlo Marino C, Carlos Varela V, Carlidia Ortega P, Sergio Sotelo H, Franz Gonzalez A, César Muñoz C</w:t>
      </w:r>
      <w:r w:rsidRPr="007120AC">
        <w:rPr>
          <w:rFonts w:ascii="Times New Roman" w:hAnsi="Times New Roman" w:cs="Times New Roman"/>
        </w:rPr>
        <w:br/>
        <w:t>Hospital Regional de Talca. Universidad Católica del Maule</w:t>
      </w:r>
    </w:p>
    <w:p w14:paraId="606BF23E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93. COLECISTECTOMÍA EXTENDIDA EN CÁNCER DE VESÍCULA BILIAR EN UN CENTRO UNIVERSITARIO.</w:t>
      </w:r>
      <w:r w:rsidRPr="007120AC">
        <w:rPr>
          <w:rFonts w:ascii="Times New Roman" w:hAnsi="Times New Roman" w:cs="Times New Roman"/>
        </w:rPr>
        <w:br/>
        <w:t>Verónica Pulgar B.; Sonia Curitol S.; Andrés Troncoso T.; Khatalina Muñoz L.; Fernanda Sandoval V.; Benjamín Lobos T.; Luis Acencio B.; Oriel Arias R.; Eduardo Sepúlveda S.; Héctor Losada M.</w:t>
      </w:r>
      <w:r w:rsidRPr="007120AC">
        <w:rPr>
          <w:rFonts w:ascii="Times New Roman" w:hAnsi="Times New Roman" w:cs="Times New Roman"/>
        </w:rPr>
        <w:br/>
        <w:t>Universidad de La Frontera, Temuco, Chile.</w:t>
      </w:r>
    </w:p>
    <w:p w14:paraId="28390D8A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94. QUISTECTOMÍA EN QUISTE HIDATÍDICO HEPÁTICO. EXPERIENCIA DE 20 AÑOS EN UN CENTRO UNIVERSITARIO.</w:t>
      </w:r>
      <w:r w:rsidRPr="007120AC">
        <w:rPr>
          <w:rFonts w:ascii="Times New Roman" w:hAnsi="Times New Roman" w:cs="Times New Roman"/>
        </w:rPr>
        <w:br/>
        <w:t>Verónica Pulgar B.; Sonia Curitol S.; Andrés Troncoso T.; Fernanda Sandoval V.; Matías Salinas N.; Benjamín Lobos T.; Joaquín Reyes T.; Luis Acencio B.; Oriel Arias R.; Héctor Losada M.</w:t>
      </w:r>
      <w:r w:rsidRPr="007120AC">
        <w:rPr>
          <w:rFonts w:ascii="Times New Roman" w:hAnsi="Times New Roman" w:cs="Times New Roman"/>
        </w:rPr>
        <w:br/>
        <w:t>Universidad de La Frontera, Temuco, Chile.</w:t>
      </w:r>
    </w:p>
    <w:p w14:paraId="2FC938E2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95. RECONSTRUCCIÓN DE VÍA BILIAR. SERIE DE CASOS EN UN CENTRO UNIVERSITARIO.</w:t>
      </w:r>
      <w:r w:rsidRPr="007120AC">
        <w:rPr>
          <w:rFonts w:ascii="Times New Roman" w:hAnsi="Times New Roman" w:cs="Times New Roman"/>
        </w:rPr>
        <w:br/>
      </w:r>
      <w:r w:rsidRPr="007120AC">
        <w:rPr>
          <w:rFonts w:ascii="Times New Roman" w:hAnsi="Times New Roman" w:cs="Times New Roman"/>
        </w:rPr>
        <w:lastRenderedPageBreak/>
        <w:t>Khatalina Muñoz L.; Verónica Pulgar B.; Sonia Curitol S.; Andrés Troncoso T.; Fernanda Sandoval V.; Benjamín Lobos T.; Luis Acencio B.; Oriel Arias R.; Eduardo Sepúlveda S.; Héctor Losada M.</w:t>
      </w:r>
      <w:r w:rsidRPr="007120AC">
        <w:rPr>
          <w:rFonts w:ascii="Times New Roman" w:hAnsi="Times New Roman" w:cs="Times New Roman"/>
        </w:rPr>
        <w:br/>
        <w:t>Universidad de La Frontera, Temuco, Chile.</w:t>
      </w:r>
    </w:p>
    <w:p w14:paraId="5597F018" w14:textId="77777777" w:rsidR="00E9429E" w:rsidRPr="007120AC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96. TRASPLANTE HEPÁTICO SPLIT: RESULTADOS PERIOPERATORIOS Y DE SOBREVIDA</w:t>
      </w:r>
      <w:r w:rsidRPr="007120AC">
        <w:rPr>
          <w:rFonts w:ascii="Times New Roman" w:hAnsi="Times New Roman" w:cs="Times New Roman"/>
        </w:rPr>
        <w:br/>
        <w:t>Natalia Reyes L., Martín Dib M., Eduardo Briceño V., Eduardo Viñuela F., Nicolás Jarufe C., Jorge Martínez C.</w:t>
      </w:r>
      <w:r w:rsidRPr="007120AC">
        <w:rPr>
          <w:rFonts w:ascii="Times New Roman" w:hAnsi="Times New Roman" w:cs="Times New Roman"/>
        </w:rPr>
        <w:br/>
        <w:t>Hospital Clínico UC-Christus, Servicio de Cirugía Hepatobiliar y Trasplante</w:t>
      </w:r>
    </w:p>
    <w:p w14:paraId="40E2B930" w14:textId="77777777" w:rsidR="00E9429E" w:rsidRDefault="00E9429E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97. PREVALENCIA DE FÍSTULA PANCREÁTICA POST PANCREATODUODENECTOMÍA EN UN CENTRO REGIONAL.</w:t>
      </w:r>
      <w:r w:rsidRPr="007120AC">
        <w:rPr>
          <w:rFonts w:ascii="Times New Roman" w:hAnsi="Times New Roman" w:cs="Times New Roman"/>
        </w:rPr>
        <w:br/>
        <w:t>Felipe Barnert S, Karen Concha V, Mónica Díaz H, Macarena Grandón F, Constanza Medina R, Francisco Izquierdo, Nelson Corsini, Francisca Díaz H, Erick Castillo F.</w:t>
      </w:r>
      <w:r w:rsidRPr="007120AC">
        <w:rPr>
          <w:rFonts w:ascii="Times New Roman" w:hAnsi="Times New Roman" w:cs="Times New Roman"/>
        </w:rPr>
        <w:br/>
        <w:t>Hospital de Puerto Montt, Universidad San Sebastián.</w:t>
      </w:r>
    </w:p>
    <w:p w14:paraId="4708E44F" w14:textId="77777777" w:rsidR="00336A18" w:rsidRPr="007120AC" w:rsidRDefault="00336A18" w:rsidP="00336A18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98. CARACTERIZACIÓN ANATOMORADIOLOGICA DEL TRONCO DE HENLE EN PANCREATODUODENECTOMÍAS MÍNIMAMENTE INVASIVAS</w:t>
      </w:r>
      <w:r w:rsidRPr="007120AC">
        <w:rPr>
          <w:rFonts w:ascii="Times New Roman" w:hAnsi="Times New Roman" w:cs="Times New Roman"/>
        </w:rPr>
        <w:br/>
        <w:t>Bettina Guijón, Xabier de Aretxabala, Felipe Castillo.</w:t>
      </w:r>
      <w:r w:rsidRPr="007120AC">
        <w:rPr>
          <w:rFonts w:ascii="Times New Roman" w:hAnsi="Times New Roman" w:cs="Times New Roman"/>
        </w:rPr>
        <w:br/>
        <w:t>Hospital Padre Hurtado</w:t>
      </w:r>
    </w:p>
    <w:p w14:paraId="07DB3B59" w14:textId="77777777" w:rsidR="00650CCE" w:rsidRPr="00717BB1" w:rsidRDefault="00650CCE" w:rsidP="00650CCE">
      <w:pPr>
        <w:pStyle w:val="Cuerpo"/>
        <w:ind w:left="2124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00806F85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10:30 a 11:00   Café</w:t>
      </w:r>
    </w:p>
    <w:p w14:paraId="5A42FEE8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lang w:val="es-CL"/>
        </w:rPr>
      </w:pPr>
    </w:p>
    <w:p w14:paraId="5739EFF6" w14:textId="77777777" w:rsidR="00650CCE" w:rsidRPr="000E4B17" w:rsidRDefault="00650CCE" w:rsidP="00650CCE">
      <w:pPr>
        <w:pStyle w:val="Cuerpo"/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11:00 a 13:30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  <w:t>MÓDULO I: HEPATOBILIAR</w:t>
      </w:r>
    </w:p>
    <w:p w14:paraId="64B781F6" w14:textId="77777777" w:rsidR="00650CCE" w:rsidRPr="00047144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0471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Moderadores: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</w:t>
      </w:r>
      <w:r w:rsidRPr="000471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Felipe Castillo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H., </w:t>
      </w:r>
      <w:r w:rsidRPr="000471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M.S.Ch.C.</w:t>
      </w:r>
    </w:p>
    <w:p w14:paraId="6F01B326" w14:textId="77777777" w:rsidR="00650CCE" w:rsidRPr="00047144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Dr. Nicolás Jarufe C., </w:t>
      </w:r>
      <w:r w:rsidRPr="0004714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M.S.Ch.C.</w:t>
      </w:r>
    </w:p>
    <w:p w14:paraId="2F42B184" w14:textId="77777777" w:rsidR="00650CCE" w:rsidRPr="00047144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2CA0E068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 xml:space="preserve">11:00 a 11:20   Transitioning from open to laparoscopic to Robotic Major Hepatectomy. Ready for prime? </w:t>
      </w:r>
    </w:p>
    <w:p w14:paraId="32CDCC40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Dr. David Kwon, U.S.A.</w:t>
      </w:r>
    </w:p>
    <w:p w14:paraId="1C217E41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</w:p>
    <w:p w14:paraId="4BF556A2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 xml:space="preserve">11:25 a 11:45   Tips and tricks for Laparoscopic Major Liver Resection </w:t>
      </w:r>
    </w:p>
    <w:p w14:paraId="1E096895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Dr. David Kwon, U.S.A.</w:t>
      </w:r>
    </w:p>
    <w:p w14:paraId="69FDECE6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</w:p>
    <w:p w14:paraId="4D762C6A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11:45 a 12:00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Inteligencia artificial en Cirugia Hepatobiliar</w:t>
      </w:r>
    </w:p>
    <w:p w14:paraId="4992B7D2" w14:textId="67B5D2C3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Héctor Henr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í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quez </w:t>
      </w:r>
      <w:r w:rsidR="00744BDB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L.</w:t>
      </w:r>
    </w:p>
    <w:p w14:paraId="1CA2E0E9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2F9B1A85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12:00 a 13:30    Casos Clínicos de Hígado:</w:t>
      </w:r>
    </w:p>
    <w:p w14:paraId="6C552BEB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Francisco Riquelme M., M.S.Ch.C.  - Hospital del Salvador</w:t>
      </w:r>
    </w:p>
    <w:p w14:paraId="1A82BAC7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Francisco Rodríguez V., M.S.Ch.C.  - Hospital de La Serena</w:t>
      </w:r>
    </w:p>
    <w:p w14:paraId="2444270E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Héctor Losada M., M.S.Ch.C.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- Hospital Regional de Temuco</w:t>
      </w:r>
    </w:p>
    <w:p w14:paraId="659B17DB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09EF0940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15:00 a 16:30   </w:t>
      </w:r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  <w:t>MÓDULO II: MISCELANEOS</w:t>
      </w:r>
    </w:p>
    <w:p w14:paraId="324283D0" w14:textId="77777777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Moderador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es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Dr. Pablo Achurra T.</w:t>
      </w:r>
    </w:p>
    <w:p w14:paraId="3CC798CE" w14:textId="77777777" w:rsidR="00650CCE" w:rsidRPr="004863AC" w:rsidRDefault="00650CCE" w:rsidP="00650CCE">
      <w:pPr>
        <w:pStyle w:val="Cuerpo"/>
        <w:ind w:left="2124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   Dr. Felipe León  F.,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503DF34C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73AB89FE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15:00 a 15:20   Complicaciones biliares en donante vivo y receptor </w:t>
      </w:r>
    </w:p>
    <w:p w14:paraId="16D9B7E2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Dr. David Kwon, U.S.A.</w:t>
      </w:r>
    </w:p>
    <w:p w14:paraId="39700E14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</w:p>
    <w:p w14:paraId="1AD8D8DB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15:25 a 15:45   Manejo actual en complicaciones por hipertensión portal en trasplante</w:t>
      </w:r>
    </w:p>
    <w:p w14:paraId="0C03F6E5" w14:textId="77777777" w:rsidR="00650CCE" w:rsidRPr="004863AC" w:rsidRDefault="00650CCE" w:rsidP="00650CCE">
      <w:pPr>
        <w:pStyle w:val="Cuerpo"/>
        <w:ind w:left="720" w:firstLine="696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Dr. David Kwon, U.S.A.</w:t>
      </w:r>
    </w:p>
    <w:p w14:paraId="0F235E8D" w14:textId="77777777" w:rsidR="00650CCE" w:rsidRPr="004863AC" w:rsidRDefault="00650CCE" w:rsidP="00650CCE">
      <w:pPr>
        <w:pStyle w:val="Cuerpo"/>
        <w:ind w:left="72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</w:p>
    <w:p w14:paraId="5AEEF2E8" w14:textId="6080D88D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15:50 a 16:10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Estandarización en </w:t>
      </w:r>
      <w:proofErr w:type="gramStart"/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el </w:t>
      </w:r>
      <w:r w:rsidR="00907A93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procura</w:t>
      </w:r>
      <w:proofErr w:type="gramEnd"/>
      <w:r w:rsidR="00907A93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miento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de órganos abdominales</w:t>
      </w:r>
    </w:p>
    <w:p w14:paraId="1BE98427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4863AC">
        <w:rPr>
          <w:rFonts w:ascii="Times New Roman" w:hAnsi="Times New Roman" w:cs="Times New Roman"/>
          <w:color w:val="000000" w:themeColor="text1"/>
        </w:rPr>
        <w:lastRenderedPageBreak/>
        <w:t xml:space="preserve">Dr. Hanns Lembach J., M.S.Ch.C.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 xml:space="preserve"> </w:t>
      </w:r>
    </w:p>
    <w:p w14:paraId="687F85C9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</w:p>
    <w:p w14:paraId="7F3C6401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16:15 a 16:35  Implementación y resultados de un programa de trasplante en el SNSS </w:t>
      </w:r>
    </w:p>
    <w:p w14:paraId="4AD58175" w14:textId="1B875820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</w:t>
      </w:r>
      <w:r w:rsidR="0009199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Julio Benítez P.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, M.S.Ch.C.</w:t>
      </w:r>
    </w:p>
    <w:p w14:paraId="7BD45285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1B6EC389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16:35 a 17:00    Preguntas</w:t>
      </w:r>
    </w:p>
    <w:p w14:paraId="03502522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34AD2BF8" w14:textId="77777777" w:rsidR="00650CCE" w:rsidRPr="004863AC" w:rsidRDefault="00650CCE" w:rsidP="00650CC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kern w:val="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17:00</w:t>
      </w:r>
      <w:r>
        <w:rPr>
          <w:rFonts w:ascii="Times New Roman" w:eastAsia="Times New Roman" w:hAnsi="Times New Roman" w:cs="Times New Roman"/>
          <w:color w:val="000000" w:themeColor="text1"/>
          <w:kern w:val="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 xml:space="preserve"> a </w:t>
      </w:r>
      <w:r w:rsidRPr="004863AC">
        <w:rPr>
          <w:rFonts w:ascii="Times New Roman" w:eastAsia="Times New Roman" w:hAnsi="Times New Roman" w:cs="Times New Roman"/>
          <w:color w:val="000000" w:themeColor="text1"/>
          <w:kern w:val="0"/>
          <w:u w:color="000000"/>
          <w:bdr w:val="nil"/>
          <w14:textOutline w14:w="0" w14:cap="flat" w14:cmpd="sng" w14:algn="ctr">
            <w14:noFill/>
            <w14:prstDash w14:val="solid"/>
            <w14:bevel/>
          </w14:textOutline>
          <w14:ligatures w14:val="none"/>
        </w:rPr>
        <w:t>18:00</w:t>
      </w:r>
      <w:r w:rsidRPr="004863AC">
        <w:rPr>
          <w:rFonts w:ascii="Times New Roman" w:hAnsi="Times New Roman" w:cs="Times New Roman"/>
          <w:color w:val="000000" w:themeColor="text1"/>
        </w:rPr>
        <w:t xml:space="preserve"> </w:t>
      </w:r>
      <w:r w:rsidRPr="004863AC">
        <w:rPr>
          <w:rFonts w:ascii="Times New Roman" w:hAnsi="Times New Roman" w:cs="Times New Roman"/>
          <w:color w:val="000000" w:themeColor="text1"/>
        </w:rPr>
        <w:tab/>
        <w:t>Reunión Departamento HPB</w:t>
      </w:r>
    </w:p>
    <w:p w14:paraId="727C9FC9" w14:textId="77777777" w:rsidR="00650CCE" w:rsidRPr="004863AC" w:rsidRDefault="00650CCE" w:rsidP="00650CC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863AC">
        <w:rPr>
          <w:rFonts w:ascii="Times New Roman" w:hAnsi="Times New Roman" w:cs="Times New Roman"/>
          <w:color w:val="000000" w:themeColor="text1"/>
        </w:rPr>
        <w:tab/>
        <w:t xml:space="preserve">             Presidente: Dr. Marcelo Vivanco L., M.S.Ch.C.</w:t>
      </w:r>
    </w:p>
    <w:p w14:paraId="320AD8EF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Elección de directorio HPB</w:t>
      </w:r>
    </w:p>
    <w:p w14:paraId="6531067D" w14:textId="77777777" w:rsidR="00650CCE" w:rsidRPr="004863AC" w:rsidRDefault="00650CCE" w:rsidP="00650CCE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color w:val="000000" w:themeColor="text1"/>
        </w:rPr>
      </w:pPr>
    </w:p>
    <w:p w14:paraId="24D2D60F" w14:textId="77777777" w:rsidR="00650CCE" w:rsidRPr="000E4B17" w:rsidRDefault="00650CCE" w:rsidP="00650CCE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  <w:color w:val="000000" w:themeColor="text1"/>
        </w:rPr>
      </w:pPr>
      <w:r w:rsidRPr="000E4B17">
        <w:rPr>
          <w:rStyle w:val="Ninguno"/>
          <w:b/>
          <w:bCs/>
          <w:color w:val="000000" w:themeColor="text1"/>
        </w:rPr>
        <w:t>VIERNES 22 DE NOVIENBRE DE 2024</w:t>
      </w:r>
    </w:p>
    <w:p w14:paraId="476ABF76" w14:textId="77777777" w:rsidR="00650CCE" w:rsidRPr="004863AC" w:rsidRDefault="00650CCE" w:rsidP="00650CCE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color w:val="000000" w:themeColor="text1"/>
        </w:rPr>
      </w:pPr>
      <w:r w:rsidRPr="004863AC">
        <w:rPr>
          <w:rStyle w:val="Ninguno"/>
          <w:color w:val="000000" w:themeColor="text1"/>
        </w:rPr>
        <w:t xml:space="preserve">SALÓN BAHÍA 2 </w:t>
      </w:r>
    </w:p>
    <w:p w14:paraId="653FECAE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6067AEBE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09:00 a 10:30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Seccional de Temas Libres: “HEPATOBILIAR”</w:t>
      </w:r>
    </w:p>
    <w:p w14:paraId="04A79F92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Presidente: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Dr.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Marcelo Vivanco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L.,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2DA150C6" w14:textId="77777777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Comentadores: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Joaqu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í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n Jensen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M.,</w:t>
      </w:r>
      <w:r w:rsidRPr="00696D94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20A48044" w14:textId="77777777" w:rsidR="00650CCE" w:rsidRDefault="00650CCE" w:rsidP="00650CCE">
      <w:pPr>
        <w:pStyle w:val="Cuerpo"/>
        <w:ind w:left="2124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Francisco Rodr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í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guez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V.,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417BCEB2" w14:textId="77777777" w:rsidR="00717BB1" w:rsidRDefault="00717BB1" w:rsidP="00650CCE">
      <w:pPr>
        <w:pStyle w:val="Cuerpo"/>
        <w:ind w:left="2124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34F7363B" w14:textId="4726B533" w:rsidR="00BE03A3" w:rsidRPr="00BE03A3" w:rsidRDefault="00BE03A3" w:rsidP="00BE03A3">
      <w:pPr>
        <w:ind w:left="708"/>
        <w:rPr>
          <w:rFonts w:ascii="Times New Roman" w:hAnsi="Times New Roman" w:cs="Times New Roman"/>
        </w:rPr>
      </w:pPr>
      <w:r w:rsidRPr="00BE03A3">
        <w:rPr>
          <w:rFonts w:ascii="Times New Roman" w:hAnsi="Times New Roman" w:cs="Times New Roman"/>
        </w:rPr>
        <w:t>83. COLANGIOGRAFÍA FLUORESCENTE DE RUTINA EN COLECISTECTOMÍA LAPAROSCÓPICA ELECTIVA</w:t>
      </w:r>
      <w:r w:rsidRPr="00BE03A3">
        <w:rPr>
          <w:rFonts w:ascii="Times New Roman" w:hAnsi="Times New Roman" w:cs="Times New Roman"/>
        </w:rPr>
        <w:br/>
        <w:t>Pascale Sallaberry S., Alex Escalona P., Rodrigo Muñoz C., Manuel Vial G.,  Enrique Lanzarini S.</w:t>
      </w:r>
      <w:r w:rsidRPr="00BE03A3">
        <w:rPr>
          <w:rFonts w:ascii="Times New Roman" w:hAnsi="Times New Roman" w:cs="Times New Roman"/>
        </w:rPr>
        <w:br/>
        <w:t>Clínica Universidad de Los Andes</w:t>
      </w:r>
    </w:p>
    <w:p w14:paraId="32941E7B" w14:textId="77777777" w:rsidR="002D5293" w:rsidRPr="007120AC" w:rsidRDefault="002D5293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97. PREVALENCIA DE FÍSTULA PANCREÁTICA POST PANCREATODUODENECTOMÍA EN UN CENTRO REGIONAL.</w:t>
      </w:r>
      <w:r w:rsidRPr="007120AC">
        <w:rPr>
          <w:rFonts w:ascii="Times New Roman" w:hAnsi="Times New Roman" w:cs="Times New Roman"/>
        </w:rPr>
        <w:br/>
        <w:t>Felipe Barnert S, Karen Concha V, Mónica Díaz H, Macarena Grandón F, Constanza Medina R, Francisco Izquierdo, Nelson Corsini, Francisca Díaz H, Erick Castillo F.</w:t>
      </w:r>
      <w:r w:rsidRPr="007120AC">
        <w:rPr>
          <w:rFonts w:ascii="Times New Roman" w:hAnsi="Times New Roman" w:cs="Times New Roman"/>
        </w:rPr>
        <w:br/>
        <w:t>Hospital de Puerto Montt, Universidad San Sebastián.</w:t>
      </w:r>
    </w:p>
    <w:p w14:paraId="4FFA7859" w14:textId="77777777" w:rsidR="001C4862" w:rsidRPr="007120AC" w:rsidRDefault="001C4862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99. ANÁLISIS DE 10 AÑOS DE TRATAMIENTO QUIRÚRGICO DEL CÁNCER DE VESÍCULA EN EL HOSPITAL LA FLORIDA</w:t>
      </w:r>
      <w:r w:rsidRPr="007120AC">
        <w:rPr>
          <w:rFonts w:ascii="Times New Roman" w:hAnsi="Times New Roman" w:cs="Times New Roman"/>
        </w:rPr>
        <w:br/>
        <w:t>Samuel Balmaceda, Denisse Vera, Pascale Sallaberry, Rubén Ávila, José Galindo, Lissette Leiva, Natalia Reyes, Andrés Marambio, Pedro Soto, Caterina Contreras,</w:t>
      </w:r>
      <w:r w:rsidRPr="007120AC">
        <w:rPr>
          <w:rFonts w:ascii="Times New Roman" w:hAnsi="Times New Roman" w:cs="Times New Roman"/>
        </w:rPr>
        <w:br/>
        <w:t>Universidad de los Andes, Universidad Finis Terrae, Equipo Cirugía Abdominal Adulto Hospital La Florida</w:t>
      </w:r>
    </w:p>
    <w:p w14:paraId="56E7C4B9" w14:textId="77777777" w:rsidR="001C4862" w:rsidRPr="007120AC" w:rsidRDefault="001C4862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 xml:space="preserve">100. EXPERIENCIA EN PANCREATODUODENECTOMÍA EN HOSPITAL CLINICO DRA ELOISA DIAZ LA FLORIDA. </w:t>
      </w:r>
      <w:r w:rsidRPr="007120AC">
        <w:rPr>
          <w:rFonts w:ascii="Times New Roman" w:hAnsi="Times New Roman" w:cs="Times New Roman"/>
        </w:rPr>
        <w:br/>
        <w:t>Camila Olivares R, Caterina Contreras B, Natalia Reyes L, Lissette Leiva S, Ruben Ávila S, Jose Galindo R, Andrés Marambio G, Pedro Soto G</w:t>
      </w:r>
      <w:r w:rsidRPr="007120AC">
        <w:rPr>
          <w:rFonts w:ascii="Times New Roman" w:hAnsi="Times New Roman" w:cs="Times New Roman"/>
        </w:rPr>
        <w:br/>
        <w:t>Hospital Dra. Eloísa Díaz de la Florida</w:t>
      </w:r>
    </w:p>
    <w:p w14:paraId="1472D79C" w14:textId="77777777" w:rsidR="001C4862" w:rsidRPr="007120AC" w:rsidRDefault="001C4862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101. EXPERIENCIA INICIAL EN RESECCIONES HEPÁTICAS MENORES POR ABORDAJE ROBÓTICO.</w:t>
      </w:r>
      <w:r w:rsidRPr="007120AC">
        <w:rPr>
          <w:rFonts w:ascii="Times New Roman" w:hAnsi="Times New Roman" w:cs="Times New Roman"/>
        </w:rPr>
        <w:br/>
        <w:t>Carlos García C, Guillermo Martínez S, Elías Arroyo A, Arantxa García A, Nicolas Retamal C</w:t>
      </w:r>
      <w:r w:rsidRPr="007120AC">
        <w:rPr>
          <w:rFonts w:ascii="Times New Roman" w:hAnsi="Times New Roman" w:cs="Times New Roman"/>
        </w:rPr>
        <w:br/>
        <w:t>Hospital Clínico San Borja Arriarán</w:t>
      </w:r>
    </w:p>
    <w:p w14:paraId="14C62C74" w14:textId="40F29D6D" w:rsidR="001C4862" w:rsidRPr="007120AC" w:rsidRDefault="001C4862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102. ¿CÓMO INICIAR UN  PROGRAMA DE CIRUGÍA ROBÓTICA EN HPB?</w:t>
      </w:r>
      <w:r w:rsidRPr="007120AC">
        <w:rPr>
          <w:rFonts w:ascii="Times New Roman" w:hAnsi="Times New Roman" w:cs="Times New Roman"/>
        </w:rPr>
        <w:br/>
        <w:t>Carlos A García; Guillermo Martinez, Carlos Esperguel, Ignacio Miranda</w:t>
      </w:r>
      <w:r w:rsidRPr="007120AC">
        <w:rPr>
          <w:rFonts w:ascii="Times New Roman" w:hAnsi="Times New Roman" w:cs="Times New Roman"/>
        </w:rPr>
        <w:br/>
        <w:t>Hospital San Borja Arriarán, Servicio de cirugía: Departamento de Cirugía Campus centro Universidad de Chile</w:t>
      </w:r>
    </w:p>
    <w:p w14:paraId="11A41B23" w14:textId="1CF632B5" w:rsidR="001C4862" w:rsidRPr="007120AC" w:rsidRDefault="001C4862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lastRenderedPageBreak/>
        <w:t>103. PANCREATECTOMÍA TOTAL: RESULTADO DE UN HOSPITAL UNIVERSITARIO</w:t>
      </w:r>
      <w:r w:rsidRPr="007120AC">
        <w:rPr>
          <w:rFonts w:ascii="Times New Roman" w:hAnsi="Times New Roman" w:cs="Times New Roman"/>
        </w:rPr>
        <w:br/>
        <w:t xml:space="preserve">Sebastián Sapiain González, Patricio Araya Cortés, Deycies Gaete Letelier, Alexandre Saure </w:t>
      </w:r>
      <w:proofErr w:type="spellStart"/>
      <w:r w:rsidRPr="007120AC">
        <w:rPr>
          <w:rFonts w:ascii="Times New Roman" w:hAnsi="Times New Roman" w:cs="Times New Roman"/>
        </w:rPr>
        <w:t>Maritano</w:t>
      </w:r>
      <w:proofErr w:type="spellEnd"/>
      <w:r w:rsidRPr="007120AC">
        <w:rPr>
          <w:rFonts w:ascii="Times New Roman" w:hAnsi="Times New Roman" w:cs="Times New Roman"/>
        </w:rPr>
        <w:t>, Jaime Castillo Koch, Hanns Lembach Jahnsen, Carlos Mandiola Bunster, Omar Orellana Espinoza, Karin Papapietro Vallejo.</w:t>
      </w:r>
      <w:r w:rsidRPr="007120AC">
        <w:rPr>
          <w:rFonts w:ascii="Times New Roman" w:hAnsi="Times New Roman" w:cs="Times New Roman"/>
        </w:rPr>
        <w:br/>
        <w:t>Hospital Clínico de la Universidad de Chile</w:t>
      </w:r>
    </w:p>
    <w:p w14:paraId="5FB1BBA5" w14:textId="77777777" w:rsidR="001C4862" w:rsidRPr="007120AC" w:rsidRDefault="001C4862" w:rsidP="007120AC">
      <w:pPr>
        <w:ind w:left="708"/>
        <w:rPr>
          <w:rFonts w:ascii="Times New Roman" w:hAnsi="Times New Roman" w:cs="Times New Roman"/>
        </w:rPr>
      </w:pPr>
      <w:r w:rsidRPr="007120AC">
        <w:rPr>
          <w:rFonts w:ascii="Times New Roman" w:hAnsi="Times New Roman" w:cs="Times New Roman"/>
        </w:rPr>
        <w:t>104. PANCREATECTOMÍA CORPOROCAUDAL, 14 AÑOS DE EXPERIENCIA Y RIESGO DE FÍSTULA PANCREÁTICA SEGÚN MÉTODO DE SECCIÓN EN UN CENTRO UNIVERSITARIO.</w:t>
      </w:r>
      <w:r w:rsidRPr="007120AC">
        <w:rPr>
          <w:rFonts w:ascii="Times New Roman" w:hAnsi="Times New Roman" w:cs="Times New Roman"/>
        </w:rPr>
        <w:br/>
        <w:t xml:space="preserve">Camila Sotomayor L., Daniel García., Megan Neumann B., Claudia Marin H., Natalia Reyes, Vicente </w:t>
      </w:r>
      <w:proofErr w:type="spellStart"/>
      <w:r w:rsidRPr="007120AC">
        <w:rPr>
          <w:rFonts w:ascii="Times New Roman" w:hAnsi="Times New Roman" w:cs="Times New Roman"/>
        </w:rPr>
        <w:t>Caldentey</w:t>
      </w:r>
      <w:proofErr w:type="spellEnd"/>
      <w:r w:rsidRPr="007120AC">
        <w:rPr>
          <w:rFonts w:ascii="Times New Roman" w:hAnsi="Times New Roman" w:cs="Times New Roman"/>
        </w:rPr>
        <w:t xml:space="preserve"> M., Eduardo Viñuela, Nicolás Jarufe, Jorge Martinez, Eduardo Briceño</w:t>
      </w:r>
      <w:r w:rsidRPr="007120AC">
        <w:rPr>
          <w:rFonts w:ascii="Times New Roman" w:hAnsi="Times New Roman" w:cs="Times New Roman"/>
        </w:rPr>
        <w:br/>
        <w:t>Departamento de Cirugía Digestiva, Escuela de Medicina. Pontificia Universidad Católica de Chile. Santiago, Chile.</w:t>
      </w:r>
    </w:p>
    <w:p w14:paraId="61D97D5A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6FAADEED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10:30 a 11:00   Café</w:t>
      </w:r>
    </w:p>
    <w:p w14:paraId="09372642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23C364B4" w14:textId="77777777" w:rsidR="00650CCE" w:rsidRPr="000E4B17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s-CL"/>
        </w:rPr>
      </w:pPr>
      <w:bookmarkStart w:id="4" w:name="_Hlk175127542"/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11:00 a 11:45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val="es-CL"/>
        </w:rPr>
        <w:t>MÓDULO III: MANEJO DE LAS COMPLICACIONES BILIARES Y DUODENALES</w:t>
      </w:r>
      <w:r w:rsidRPr="000E4B17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s-CL"/>
        </w:rPr>
        <w:t> </w:t>
      </w:r>
    </w:p>
    <w:p w14:paraId="19FB261C" w14:textId="2EE30454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Moderador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: Dr. Franco Innocenti C.,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52F1B60B" w14:textId="5140C665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         </w:t>
      </w:r>
    </w:p>
    <w:p w14:paraId="76E364B5" w14:textId="7FE31A65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11:00 a 11:20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Cu</w:t>
      </w:r>
      <w:r w:rsidR="001958E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á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ndo el cirujano rescata al endoscopista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</w:p>
    <w:p w14:paraId="0C9B7456" w14:textId="77777777" w:rsidR="00650CCE" w:rsidRPr="004863AC" w:rsidRDefault="00650CCE" w:rsidP="00650CCE">
      <w:pPr>
        <w:pStyle w:val="Cuerpo"/>
        <w:ind w:left="72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Dr. Eduardo Briceño V., M.S.Ch.C.  </w:t>
      </w:r>
    </w:p>
    <w:p w14:paraId="42CAAF07" w14:textId="77777777" w:rsidR="00650CCE" w:rsidRPr="004863AC" w:rsidRDefault="00650CCE" w:rsidP="00650CCE">
      <w:pPr>
        <w:pStyle w:val="Cuerpo"/>
        <w:ind w:left="72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74A98AB0" w14:textId="6BBAFADA" w:rsidR="00650CCE" w:rsidRPr="00A9741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11:25 a 11:45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A9741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Cu</w:t>
      </w:r>
      <w:r w:rsidR="00EC71A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á</w:t>
      </w:r>
      <w:r w:rsidRPr="00A9741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ndo el endoscopista nos devuelve la mano</w:t>
      </w:r>
    </w:p>
    <w:p w14:paraId="273A7867" w14:textId="5026D448" w:rsidR="00650CCE" w:rsidRPr="00D82F60" w:rsidRDefault="00A3276A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  <w:r w:rsidRPr="00A9741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 xml:space="preserve">Dr. </w:t>
      </w:r>
      <w:r w:rsidR="00D82F60" w:rsidRPr="00A9741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Rodney S</w:t>
      </w:r>
      <w:r w:rsidR="00A9741E" w:rsidRPr="00A9741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tock L</w:t>
      </w:r>
      <w:r w:rsidR="00542C8F" w:rsidRPr="00A9741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>., M.S.Ch.C.</w:t>
      </w:r>
      <w:r w:rsidR="00542C8F" w:rsidRPr="00D82F6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  <w:t xml:space="preserve"> </w:t>
      </w:r>
    </w:p>
    <w:p w14:paraId="0929C1A4" w14:textId="77777777" w:rsidR="00650CCE" w:rsidRPr="00D82F60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n-US"/>
        </w:rPr>
      </w:pPr>
    </w:p>
    <w:p w14:paraId="21F6693A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11:45 a 12:30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  <w:t>MÓDULO IV:  MANEJO DEL TRAUMATISMO DE PÁNCREAS</w:t>
      </w:r>
    </w:p>
    <w:p w14:paraId="0D93FC53" w14:textId="38B69E9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Moderador: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Claudio Vallejos O.,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0143BDDE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1ED7AC97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11:45 a 12:05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Manejo quirúrgico </w:t>
      </w:r>
    </w:p>
    <w:p w14:paraId="5304E683" w14:textId="77777777" w:rsidR="00650CCE" w:rsidRPr="004863AC" w:rsidRDefault="00650CCE" w:rsidP="00650CCE">
      <w:pPr>
        <w:pStyle w:val="Cuerpo"/>
        <w:ind w:left="144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Erwin Buckel G., M.S.Ch.C.  </w:t>
      </w:r>
    </w:p>
    <w:p w14:paraId="7E0C03C5" w14:textId="77777777" w:rsidR="00650CCE" w:rsidRPr="004863AC" w:rsidRDefault="00650CCE" w:rsidP="00650CCE">
      <w:pPr>
        <w:pStyle w:val="Cuerpo"/>
        <w:ind w:left="144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2DF98C5C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12:10 a 12:30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Manejo Endoscópico </w:t>
      </w:r>
    </w:p>
    <w:p w14:paraId="598A7F8F" w14:textId="77777777" w:rsidR="00650CCE" w:rsidRPr="004863AC" w:rsidRDefault="00650CCE" w:rsidP="00650CCE">
      <w:pPr>
        <w:pStyle w:val="Cuerpo"/>
        <w:ind w:left="144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Hugo Richter R., M.S.Ch.C.  </w:t>
      </w:r>
    </w:p>
    <w:p w14:paraId="314C7E7F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5E9D970A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12:45 a 13:00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Uso del ICG en la prevención de lesiones de via biliar</w:t>
      </w:r>
    </w:p>
    <w:p w14:paraId="5EB850B8" w14:textId="77777777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Dr. César Muñoz C., M.S.Ch.C.  </w:t>
      </w:r>
    </w:p>
    <w:p w14:paraId="5FFD86DF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1C2C05A9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13:00 a 13:30   Caso Clínico de Páncreas </w:t>
      </w:r>
    </w:p>
    <w:p w14:paraId="5FE1E668" w14:textId="69FA452B" w:rsidR="00650CCE" w:rsidRPr="004863AC" w:rsidRDefault="00650CCE" w:rsidP="00650CCE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Milton Inostroza </w:t>
      </w:r>
      <w:r w:rsidR="00FC4E4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N.</w:t>
      </w:r>
    </w:p>
    <w:p w14:paraId="7850FE97" w14:textId="77777777" w:rsidR="00650CCE" w:rsidRPr="004863AC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5643ECC0" w14:textId="77777777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bookmarkStart w:id="5" w:name="_Hlk182479830"/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15:00 a 17:00  </w:t>
      </w:r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  <w:t xml:space="preserve">MODULO V: </w:t>
      </w:r>
      <w:proofErr w:type="gramStart"/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  <w:t>MASTER</w:t>
      </w:r>
      <w:proofErr w:type="gramEnd"/>
      <w:r w:rsidRPr="000E4B17">
        <w:rPr>
          <w:rFonts w:ascii="Times New Roman" w:eastAsia="Times New Roman" w:hAnsi="Times New Roman" w:cs="Times New Roman"/>
          <w:b/>
          <w:bCs/>
          <w:color w:val="000000" w:themeColor="text1"/>
          <w:sz w:val="22"/>
          <w:szCs w:val="22"/>
          <w:lang w:val="es-CL"/>
        </w:rPr>
        <w:t xml:space="preserve"> VIDEOS</w:t>
      </w:r>
    </w:p>
    <w:p w14:paraId="1ED65A37" w14:textId="76DD33CE" w:rsidR="00650CCE" w:rsidRDefault="00650CCE" w:rsidP="00804607">
      <w:pPr>
        <w:pStyle w:val="Cuerpo"/>
        <w:ind w:left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 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Moderador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:  Dr.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Marcel Sanhueza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G.,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 </w:t>
      </w:r>
    </w:p>
    <w:p w14:paraId="204FB032" w14:textId="77777777" w:rsidR="00650CCE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0CDBB3AD" w14:textId="5A64BEC3" w:rsidR="00EB47E6" w:rsidRPr="00907A93" w:rsidRDefault="00EB47E6" w:rsidP="00907A93">
      <w:pPr>
        <w:pStyle w:val="Cuerpo"/>
        <w:ind w:left="1410" w:hanging="1410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15.00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15.15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="00907A9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Resección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de Via Biliar y hepaticoyeyuno anastomosis robótica por quiste de colédoco </w:t>
      </w:r>
      <w:proofErr w:type="spellStart"/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Todani</w:t>
      </w:r>
      <w:proofErr w:type="spellEnd"/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Tipo III</w:t>
      </w:r>
    </w:p>
    <w:p w14:paraId="6D2FB077" w14:textId="515214BD" w:rsidR="00EB47E6" w:rsidRPr="00907A93" w:rsidRDefault="00EB47E6" w:rsidP="00907A93">
      <w:pPr>
        <w:pStyle w:val="Cuerpo"/>
        <w:ind w:left="1410" w:firstLine="6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Felipe Castillo, Dra. Bettina Guijon, Dr. Guillermo Rencoret, Dr. Xabier de Aretxabala, Dr. Marcelo Vivanco.</w:t>
      </w:r>
    </w:p>
    <w:p w14:paraId="17D4868C" w14:textId="0406314D" w:rsidR="00EB47E6" w:rsidRPr="00907A93" w:rsidRDefault="00907A93" w:rsidP="00907A93">
      <w:pPr>
        <w:pStyle w:val="Cuerpo"/>
        <w:ind w:left="702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Clínica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Alemana Santiago</w:t>
      </w:r>
    </w:p>
    <w:p w14:paraId="69D8076C" w14:textId="77777777" w:rsidR="00907A93" w:rsidRDefault="00907A93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7DB1FCBC" w14:textId="77777777" w:rsidR="00F867A0" w:rsidRDefault="00F867A0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326D6C8E" w14:textId="77777777" w:rsidR="00F867A0" w:rsidRDefault="00F867A0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799F2C54" w14:textId="77777777" w:rsidR="00F867A0" w:rsidRDefault="00F867A0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16E53ABB" w14:textId="77777777" w:rsidR="00F867A0" w:rsidRDefault="00F867A0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15DCC184" w14:textId="77777777" w:rsidR="00907A93" w:rsidRDefault="00907A93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54637268" w14:textId="7C7DFEDA" w:rsidR="00907A93" w:rsidRDefault="00EB47E6" w:rsidP="00907A93">
      <w:pPr>
        <w:pStyle w:val="Cuerpo"/>
        <w:jc w:val="both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15.15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15.30 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Experiencia Inicial de relación entre el robot y la </w:t>
      </w:r>
      <w:r w:rsidR="00907A9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hepatectomía: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Experiencia grupo </w:t>
      </w:r>
    </w:p>
    <w:p w14:paraId="5C5F49B1" w14:textId="5E820031" w:rsidR="00907A93" w:rsidRDefault="00907A93" w:rsidP="00907A93">
      <w:pPr>
        <w:pStyle w:val="Cuerpo"/>
        <w:ind w:left="702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Concepción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</w:p>
    <w:p w14:paraId="566910D0" w14:textId="22C09F8D" w:rsidR="00907A93" w:rsidRDefault="00907A93" w:rsidP="00907A93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              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s: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Franco I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n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nocenti, Milton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Inostroza, Oscar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Lynch, </w:t>
      </w:r>
      <w:proofErr w:type="spellStart"/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In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ts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.: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Juan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Pablo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Romero,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Bastián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</w:p>
    <w:p w14:paraId="1DCAD1BD" w14:textId="3157042E" w:rsidR="00EB47E6" w:rsidRPr="00907A93" w:rsidRDefault="00907A93" w:rsidP="00907A93">
      <w:pPr>
        <w:pStyle w:val="Cuerpo"/>
        <w:ind w:left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  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Ruiz</w:t>
      </w:r>
    </w:p>
    <w:p w14:paraId="4BB4EDBA" w14:textId="538078DD" w:rsidR="00EB47E6" w:rsidRPr="00907A93" w:rsidRDefault="00907A93" w:rsidP="00907A93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                    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Universidad de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Concepción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/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Clínica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Andes Salud</w:t>
      </w:r>
    </w:p>
    <w:p w14:paraId="08B44514" w14:textId="77777777" w:rsidR="00A671FE" w:rsidRPr="00907A93" w:rsidRDefault="00A671F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773E481C" w14:textId="4577522C" w:rsidR="00EB47E6" w:rsidRPr="00907A93" w:rsidRDefault="00EB47E6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15.30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1545 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 </w:t>
      </w:r>
      <w:r w:rsidR="00907A9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Hepatectomía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posterior derecha </w:t>
      </w:r>
      <w:r w:rsidR="00A671FE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anatómica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con abordaje glisoniano por via robótica</w:t>
      </w:r>
    </w:p>
    <w:p w14:paraId="4AD173F0" w14:textId="1EA18D74" w:rsidR="00EB47E6" w:rsidRPr="00907A93" w:rsidRDefault="00EB47E6" w:rsidP="00907A93">
      <w:pPr>
        <w:pStyle w:val="Cuerpo"/>
        <w:ind w:left="1416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Felipe Castillo, Dra. Bettina Guijon, Dr. Guillermo Rencoret, Dr. Xabier de Aretxabala, Dr. Marcelo Vivanco</w:t>
      </w:r>
      <w:r w:rsidR="0003043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L., </w:t>
      </w:r>
      <w:r w:rsidR="009029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</w:p>
    <w:p w14:paraId="6059AD74" w14:textId="5066878E" w:rsidR="00EB47E6" w:rsidRPr="00907A93" w:rsidRDefault="00907A93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Clínica</w:t>
      </w:r>
      <w:r w:rsidR="00EB47E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Alemana Santiago</w:t>
      </w:r>
    </w:p>
    <w:p w14:paraId="2934BF2F" w14:textId="77777777" w:rsidR="00A671FE" w:rsidRPr="00907A93" w:rsidRDefault="00A671F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0E68DDF8" w14:textId="127C4BDF" w:rsidR="00907A93" w:rsidRDefault="00EB47E6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15.45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16.00 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 </w:t>
      </w:r>
      <w:r w:rsidR="00907A9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Técnicas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de abordaje mínimamente invasivas para resecc</w:t>
      </w:r>
      <w:r w:rsidR="00A671FE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iones hepáticas en pacientes </w:t>
      </w:r>
    </w:p>
    <w:p w14:paraId="78AE1D7E" w14:textId="2AE781BC" w:rsidR="00EB47E6" w:rsidRPr="00907A93" w:rsidRDefault="00A671FE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cirróticos con hipertensión portal.</w:t>
      </w:r>
    </w:p>
    <w:p w14:paraId="5A3007B0" w14:textId="7317DE6F" w:rsidR="00A671FE" w:rsidRPr="00907A93" w:rsidRDefault="00A671FE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Omar Orellana</w:t>
      </w:r>
      <w:r w:rsidR="00F9092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E., </w:t>
      </w:r>
      <w:r w:rsidR="009029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</w:p>
    <w:p w14:paraId="10F411EE" w14:textId="03022FE7" w:rsidR="00A671FE" w:rsidRPr="00907A93" w:rsidRDefault="00A671FE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Hospital </w:t>
      </w:r>
      <w:r w:rsidR="00907A9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Clínico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Universidad de Chile</w:t>
      </w:r>
    </w:p>
    <w:p w14:paraId="2EB21015" w14:textId="77777777" w:rsidR="00A671FE" w:rsidRPr="00907A93" w:rsidRDefault="00A671F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0C5448A0" w14:textId="3B5DA47E" w:rsidR="00907A93" w:rsidRDefault="00A671F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16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: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00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 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16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:</w:t>
      </w: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15</w:t>
      </w:r>
      <w:r w:rsidR="00C7255A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="00907A9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Síndrome</w:t>
      </w:r>
      <w:r w:rsidR="00F4076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de </w:t>
      </w:r>
      <w:proofErr w:type="spellStart"/>
      <w:r w:rsidR="00F4076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Mirizzi</w:t>
      </w:r>
      <w:proofErr w:type="spellEnd"/>
      <w:r w:rsidR="00F40763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tipo IV- Tratamiento mínimamente invasivo con apoyo de </w:t>
      </w:r>
      <w:r w:rsidR="00572D86"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verde de </w:t>
      </w:r>
    </w:p>
    <w:p w14:paraId="5CE31D3C" w14:textId="1872D72D" w:rsidR="00A671FE" w:rsidRPr="00907A93" w:rsidRDefault="00572D86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Indocianina.</w:t>
      </w:r>
    </w:p>
    <w:p w14:paraId="458B9406" w14:textId="7AAB082B" w:rsidR="00572D86" w:rsidRPr="00907A93" w:rsidRDefault="00572D86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Matias Orellana</w:t>
      </w:r>
      <w:r w:rsidR="009A1901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P., </w:t>
      </w:r>
      <w:r w:rsidR="009029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</w:p>
    <w:p w14:paraId="4F9B2D27" w14:textId="7029F6EB" w:rsidR="00572D86" w:rsidRPr="00907A93" w:rsidRDefault="00572D86" w:rsidP="00907A93">
      <w:pPr>
        <w:pStyle w:val="Cuerpo"/>
        <w:ind w:left="708" w:firstLine="708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Hospital Regional de Talca </w:t>
      </w:r>
    </w:p>
    <w:p w14:paraId="25DFB1A7" w14:textId="77777777" w:rsidR="007A1F9A" w:rsidRPr="00907A93" w:rsidRDefault="007A1F9A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78169626" w14:textId="77777777" w:rsidR="00650CCE" w:rsidRPr="00907A93" w:rsidRDefault="00650CCE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</w:p>
    <w:p w14:paraId="158B175C" w14:textId="14A13D3A" w:rsidR="00650CCE" w:rsidRPr="004863AC" w:rsidRDefault="00907A93" w:rsidP="00650CCE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16</w:t>
      </w:r>
      <w:r w:rsidR="00377BD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30 a 17:00  Café</w:t>
      </w:r>
    </w:p>
    <w:bookmarkEnd w:id="4"/>
    <w:bookmarkEnd w:id="5"/>
    <w:p w14:paraId="00A0AD5F" w14:textId="7F7B10FF" w:rsidR="00097DD8" w:rsidRPr="004863AC" w:rsidRDefault="00650CCE" w:rsidP="00097DD8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br/>
      </w:r>
      <w:r w:rsidR="00097DD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1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7</w:t>
      </w:r>
      <w:r w:rsidR="00377BD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.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0</w:t>
      </w:r>
      <w:r w:rsidR="00377BD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0</w:t>
      </w:r>
      <w:r w:rsidR="00097DD8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a 1</w:t>
      </w:r>
      <w:r w:rsidR="00FB714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7:</w:t>
      </w:r>
      <w:r w:rsidR="00907A93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45</w:t>
      </w:r>
      <w:r w:rsidR="00097DD8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="00097DD8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Seccional </w:t>
      </w:r>
      <w:r w:rsidR="00097DD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VIDEOS</w:t>
      </w:r>
      <w:r w:rsidR="00097DD8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: “HEPATOBILIAR”</w:t>
      </w:r>
    </w:p>
    <w:p w14:paraId="09114595" w14:textId="29D0F077" w:rsidR="00A358B5" w:rsidRDefault="00097DD8" w:rsidP="00A358B5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Presidente: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</w:t>
      </w:r>
      <w:r w:rsidR="009F642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="00A358B5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Dr. Dr. Pablo Achurra T.</w:t>
      </w:r>
    </w:p>
    <w:p w14:paraId="249F630D" w14:textId="0E654958" w:rsidR="006F40B7" w:rsidRDefault="00097DD8" w:rsidP="00822EDF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>Comentadores: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="009029AE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 w:rsidR="00822ED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</w:t>
      </w:r>
      <w:r w:rsidR="00822ED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Nicolás Jarufe C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., </w:t>
      </w:r>
      <w:r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M.S.Ch.C. </w:t>
      </w:r>
    </w:p>
    <w:p w14:paraId="098AB382" w14:textId="4FA5D122" w:rsidR="00097DD8" w:rsidRDefault="006F40B7" w:rsidP="00822EDF">
      <w:pPr>
        <w:pStyle w:val="Cuerpo"/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</w:pP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ab/>
        <w:t xml:space="preserve"> </w:t>
      </w:r>
      <w:r w:rsidR="009F6420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Dr. Marcelo Barra </w:t>
      </w:r>
      <w:r w:rsidR="0083175F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>M., M.S.Ch.C.</w:t>
      </w:r>
      <w:r w:rsidR="00097DD8" w:rsidRPr="004863AC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val="es-CL"/>
        </w:rPr>
        <w:t xml:space="preserve"> </w:t>
      </w:r>
    </w:p>
    <w:p w14:paraId="5B66744D" w14:textId="2915415B" w:rsidR="00097DD8" w:rsidRPr="00097DD8" w:rsidRDefault="00650CCE" w:rsidP="00097DD8">
      <w:pPr>
        <w:ind w:left="708"/>
        <w:rPr>
          <w:rFonts w:ascii="Times New Roman" w:hAnsi="Times New Roman" w:cs="Times New Roman"/>
        </w:rPr>
      </w:pPr>
      <w:r w:rsidRPr="004863AC">
        <w:rPr>
          <w:rFonts w:ascii="Times New Roman" w:eastAsia="Times New Roman" w:hAnsi="Times New Roman" w:cs="Times New Roman"/>
          <w:color w:val="000000" w:themeColor="text1"/>
        </w:rPr>
        <w:br/>
      </w:r>
      <w:bookmarkEnd w:id="0"/>
      <w:bookmarkEnd w:id="1"/>
      <w:r w:rsidR="00097DD8" w:rsidRPr="00097DD8">
        <w:rPr>
          <w:rFonts w:ascii="Times New Roman" w:hAnsi="Times New Roman" w:cs="Times New Roman"/>
        </w:rPr>
        <w:t xml:space="preserve">32. REPARACIÓN LAPAROSCÓPICA DE LESIÓN DE VÍA BILIAR HANNOVER D4 </w:t>
      </w:r>
      <w:r w:rsidR="00097DD8" w:rsidRPr="00097DD8">
        <w:rPr>
          <w:rFonts w:ascii="Times New Roman" w:hAnsi="Times New Roman" w:cs="Times New Roman"/>
        </w:rPr>
        <w:br/>
        <w:t>Omar Orellana E., María José Higueras, Katrina Lolas T., Alexander Saure M., Sebastian Sapiain, Deycies Gaete.</w:t>
      </w:r>
      <w:r w:rsidR="00097DD8" w:rsidRPr="00097DD8">
        <w:rPr>
          <w:rFonts w:ascii="Times New Roman" w:hAnsi="Times New Roman" w:cs="Times New Roman"/>
        </w:rPr>
        <w:br/>
        <w:t xml:space="preserve">Departamento de Cirugía del Hospital Clínico U de Chile  / Servicio de Cirugia Hospital San Juan de Dios </w:t>
      </w:r>
    </w:p>
    <w:p w14:paraId="0488965A" w14:textId="77777777" w:rsidR="00097DD8" w:rsidRPr="00097DD8" w:rsidRDefault="00097DD8" w:rsidP="00097DD8">
      <w:pPr>
        <w:ind w:left="708"/>
        <w:rPr>
          <w:rFonts w:ascii="Times New Roman" w:hAnsi="Times New Roman" w:cs="Times New Roman"/>
        </w:rPr>
      </w:pPr>
      <w:r w:rsidRPr="00097DD8">
        <w:rPr>
          <w:rFonts w:ascii="Times New Roman" w:hAnsi="Times New Roman" w:cs="Times New Roman"/>
        </w:rPr>
        <w:t>33. QUIMIOTERAPIA INTRAPERITONEAL PRESURIZADA EN AEROSOL (PIPAC) EN CARCINOMATOSIS POR CÁNCER DE PÁNCREAS.</w:t>
      </w:r>
      <w:r w:rsidRPr="00097DD8">
        <w:rPr>
          <w:rFonts w:ascii="Times New Roman" w:hAnsi="Times New Roman" w:cs="Times New Roman"/>
        </w:rPr>
        <w:br/>
        <w:t>Mario Uribe, Carlos García, Robin Álvarez.</w:t>
      </w:r>
      <w:r w:rsidRPr="00097DD8">
        <w:rPr>
          <w:rFonts w:ascii="Times New Roman" w:hAnsi="Times New Roman" w:cs="Times New Roman"/>
        </w:rPr>
        <w:br/>
        <w:t>Clínica MEDS.</w:t>
      </w:r>
    </w:p>
    <w:p w14:paraId="06FCAF26" w14:textId="77777777" w:rsidR="00097DD8" w:rsidRPr="00097DD8" w:rsidRDefault="00097DD8" w:rsidP="00097DD8">
      <w:pPr>
        <w:ind w:left="708"/>
        <w:rPr>
          <w:rFonts w:ascii="Times New Roman" w:hAnsi="Times New Roman" w:cs="Times New Roman"/>
        </w:rPr>
      </w:pPr>
      <w:r w:rsidRPr="00097DD8">
        <w:rPr>
          <w:rFonts w:ascii="Times New Roman" w:hAnsi="Times New Roman" w:cs="Times New Roman"/>
        </w:rPr>
        <w:t>34. TÉCNICA QUIRÚRGICA: HEPATECTOMÍA IZQUIERDA LAPAROSCÓPICA CON ABORDAJE PEDICULAR</w:t>
      </w:r>
      <w:r w:rsidRPr="00097DD8">
        <w:rPr>
          <w:rFonts w:ascii="Times New Roman" w:hAnsi="Times New Roman" w:cs="Times New Roman"/>
        </w:rPr>
        <w:br/>
        <w:t>Felipe Barnert, Karen Concha, John Bohle, Erick Castillo</w:t>
      </w:r>
      <w:r w:rsidRPr="00097DD8">
        <w:rPr>
          <w:rFonts w:ascii="Times New Roman" w:hAnsi="Times New Roman" w:cs="Times New Roman"/>
        </w:rPr>
        <w:br/>
        <w:t>Hospital de Puerto Montt, Universidad San Sebastián.</w:t>
      </w:r>
    </w:p>
    <w:p w14:paraId="26D7FDFA" w14:textId="77777777" w:rsidR="00097DD8" w:rsidRPr="00097DD8" w:rsidRDefault="00097DD8" w:rsidP="00097DD8">
      <w:pPr>
        <w:ind w:left="708"/>
        <w:rPr>
          <w:rFonts w:ascii="Times New Roman" w:hAnsi="Times New Roman" w:cs="Times New Roman"/>
        </w:rPr>
      </w:pPr>
      <w:r w:rsidRPr="00097DD8">
        <w:rPr>
          <w:rFonts w:ascii="Times New Roman" w:hAnsi="Times New Roman" w:cs="Times New Roman"/>
        </w:rPr>
        <w:t>35. HEMORRAGIA DIGESTIVA ALTA POST HEPÁTICO-YEYUNO ANASTOMOSIS. RESOLUCIÓN HÍBRIDA DE UNA COMPLICACIÓN INFRECUENTE.</w:t>
      </w:r>
      <w:r w:rsidRPr="00097DD8">
        <w:rPr>
          <w:rFonts w:ascii="Times New Roman" w:hAnsi="Times New Roman" w:cs="Times New Roman"/>
        </w:rPr>
        <w:br/>
        <w:t>Bettina Guijón, Felipe Castillo, César Serrano, Hugo Veis.</w:t>
      </w:r>
      <w:r w:rsidRPr="00097DD8">
        <w:rPr>
          <w:rFonts w:ascii="Times New Roman" w:hAnsi="Times New Roman" w:cs="Times New Roman"/>
        </w:rPr>
        <w:br/>
        <w:t>Hospital Padre Hurtado</w:t>
      </w:r>
    </w:p>
    <w:p w14:paraId="47372A00" w14:textId="77777777" w:rsidR="00097DD8" w:rsidRPr="00097DD8" w:rsidRDefault="00097DD8" w:rsidP="00097DD8">
      <w:pPr>
        <w:ind w:left="708"/>
        <w:rPr>
          <w:rFonts w:ascii="Times New Roman" w:hAnsi="Times New Roman" w:cs="Times New Roman"/>
        </w:rPr>
      </w:pPr>
      <w:r w:rsidRPr="00097DD8">
        <w:rPr>
          <w:rFonts w:ascii="Times New Roman" w:hAnsi="Times New Roman" w:cs="Times New Roman"/>
        </w:rPr>
        <w:lastRenderedPageBreak/>
        <w:t>36. REPARACIÓN DE LESIÓN DE VÍA BILIAR ROBOT ASISTIDA CON SISTEMA DA VINCI X R</w:t>
      </w:r>
      <w:r w:rsidRPr="00097DD8">
        <w:rPr>
          <w:rFonts w:ascii="Times New Roman" w:hAnsi="Times New Roman" w:cs="Times New Roman"/>
        </w:rPr>
        <w:br/>
        <w:t>Elías Arroyo A, Guillermo Martínez S, Ignacio Miranda C Carlos García C</w:t>
      </w:r>
      <w:r w:rsidRPr="00097DD8">
        <w:rPr>
          <w:rFonts w:ascii="Times New Roman" w:hAnsi="Times New Roman" w:cs="Times New Roman"/>
        </w:rPr>
        <w:br/>
        <w:t>Hospital Clínico San Borja Arriarán</w:t>
      </w:r>
    </w:p>
    <w:p w14:paraId="2A531519" w14:textId="77777777" w:rsidR="00097DD8" w:rsidRPr="00097DD8" w:rsidRDefault="00097DD8" w:rsidP="00097DD8">
      <w:pPr>
        <w:ind w:left="708"/>
        <w:rPr>
          <w:rFonts w:ascii="Times New Roman" w:hAnsi="Times New Roman" w:cs="Times New Roman"/>
        </w:rPr>
      </w:pPr>
      <w:r w:rsidRPr="00097DD8">
        <w:rPr>
          <w:rFonts w:ascii="Times New Roman" w:hAnsi="Times New Roman" w:cs="Times New Roman"/>
        </w:rPr>
        <w:t>37. GASTRO YEYUNOANASTOMOSIS AL ASA BILIAR PARA ACCESO ENDOSCÓPICO EN PACIENTES CON ANTECEDENTES DE DERIVACIÓN BILIODIGESTIVA</w:t>
      </w:r>
      <w:r w:rsidRPr="00097DD8">
        <w:rPr>
          <w:rFonts w:ascii="Times New Roman" w:hAnsi="Times New Roman" w:cs="Times New Roman"/>
        </w:rPr>
        <w:br/>
        <w:t xml:space="preserve">Mónica Rondón </w:t>
      </w:r>
      <w:proofErr w:type="gramStart"/>
      <w:r w:rsidRPr="00097DD8">
        <w:rPr>
          <w:rFonts w:ascii="Times New Roman" w:hAnsi="Times New Roman" w:cs="Times New Roman"/>
        </w:rPr>
        <w:t>Rodríguez ,</w:t>
      </w:r>
      <w:proofErr w:type="gramEnd"/>
      <w:r w:rsidRPr="00097DD8">
        <w:rPr>
          <w:rFonts w:ascii="Times New Roman" w:hAnsi="Times New Roman" w:cs="Times New Roman"/>
        </w:rPr>
        <w:t xml:space="preserve"> Nasser Eluzen G, Daniel Segovia M, Barbara Carreño M, Cristian Romero B, Jose Siccha E, Bruno Solari V, Barbara Silva P.</w:t>
      </w:r>
      <w:r w:rsidRPr="00097DD8">
        <w:rPr>
          <w:rFonts w:ascii="Times New Roman" w:hAnsi="Times New Roman" w:cs="Times New Roman"/>
        </w:rPr>
        <w:br/>
        <w:t>UNIVERSIDAD DE ANTOFAGASTA - HOSPITAL REGIONAL DE ANTOFAGASTA</w:t>
      </w:r>
    </w:p>
    <w:p w14:paraId="505D246A" w14:textId="77777777" w:rsidR="00097DD8" w:rsidRPr="00097DD8" w:rsidRDefault="00097DD8" w:rsidP="00097DD8">
      <w:pPr>
        <w:ind w:left="708"/>
        <w:rPr>
          <w:rFonts w:ascii="Times New Roman" w:hAnsi="Times New Roman" w:cs="Times New Roman"/>
        </w:rPr>
      </w:pPr>
      <w:r w:rsidRPr="00097DD8">
        <w:rPr>
          <w:rFonts w:ascii="Times New Roman" w:hAnsi="Times New Roman" w:cs="Times New Roman"/>
        </w:rPr>
        <w:t>38. HEPATICOYEYUNO ANASTOMOSIS LAPAROSCÓPICA POR LESIÓN DE VÍA BILIAR STRASBERG E2</w:t>
      </w:r>
      <w:r w:rsidRPr="00097DD8">
        <w:rPr>
          <w:rFonts w:ascii="Times New Roman" w:hAnsi="Times New Roman" w:cs="Times New Roman"/>
        </w:rPr>
        <w:br/>
        <w:t xml:space="preserve">Zeyuan Zhang, Samuel Balmaceda, Caterina Contreras </w:t>
      </w:r>
      <w:proofErr w:type="spellStart"/>
      <w:r w:rsidRPr="00097DD8">
        <w:rPr>
          <w:rFonts w:ascii="Times New Roman" w:hAnsi="Times New Roman" w:cs="Times New Roman"/>
        </w:rPr>
        <w:t>Bertolo</w:t>
      </w:r>
      <w:proofErr w:type="spellEnd"/>
      <w:r w:rsidRPr="00097DD8">
        <w:rPr>
          <w:rFonts w:ascii="Times New Roman" w:hAnsi="Times New Roman" w:cs="Times New Roman"/>
        </w:rPr>
        <w:t xml:space="preserve">, Rubén Ávila Sepúlveda, Andres Marambio </w:t>
      </w:r>
      <w:proofErr w:type="spellStart"/>
      <w:r w:rsidRPr="00097DD8">
        <w:rPr>
          <w:rFonts w:ascii="Times New Roman" w:hAnsi="Times New Roman" w:cs="Times New Roman"/>
        </w:rPr>
        <w:t>Granic</w:t>
      </w:r>
      <w:proofErr w:type="spellEnd"/>
      <w:r w:rsidRPr="00097DD8">
        <w:rPr>
          <w:rFonts w:ascii="Times New Roman" w:hAnsi="Times New Roman" w:cs="Times New Roman"/>
        </w:rPr>
        <w:t>, Pedro Soto Gajardo</w:t>
      </w:r>
      <w:r w:rsidRPr="00097DD8">
        <w:rPr>
          <w:rFonts w:ascii="Times New Roman" w:hAnsi="Times New Roman" w:cs="Times New Roman"/>
        </w:rPr>
        <w:br/>
        <w:t>Universidad de los Andes, Hospital de la Florida Dra. Eloísa Díaz Insunza</w:t>
      </w:r>
    </w:p>
    <w:p w14:paraId="3D154FA1" w14:textId="204AE986" w:rsidR="00845967" w:rsidRPr="00097DD8" w:rsidRDefault="00845967" w:rsidP="004C4142">
      <w:pPr>
        <w:pStyle w:val="Cuerpo"/>
        <w:rPr>
          <w:rStyle w:val="Ninguno"/>
          <w:rFonts w:ascii="Times New Roman" w:eastAsia="Times New Roman" w:hAnsi="Times New Roman" w:cs="Times New Roman"/>
          <w:lang w:val="es-CL"/>
        </w:rPr>
      </w:pPr>
    </w:p>
    <w:sectPr w:rsidR="00845967" w:rsidRPr="00097DD8" w:rsidSect="008A4C40">
      <w:headerReference w:type="default" r:id="rId9"/>
      <w:pgSz w:w="12240" w:h="15840"/>
      <w:pgMar w:top="1134" w:right="102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CDA83C" w14:textId="77777777" w:rsidR="00B4158E" w:rsidRDefault="00B4158E" w:rsidP="00822CEB">
      <w:pPr>
        <w:spacing w:after="0" w:line="240" w:lineRule="auto"/>
      </w:pPr>
      <w:r>
        <w:separator/>
      </w:r>
    </w:p>
  </w:endnote>
  <w:endnote w:type="continuationSeparator" w:id="0">
    <w:p w14:paraId="3BE35AE8" w14:textId="77777777" w:rsidR="00B4158E" w:rsidRDefault="00B4158E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A023F3" w14:textId="77777777" w:rsidR="00B4158E" w:rsidRDefault="00B4158E" w:rsidP="00822CEB">
      <w:pPr>
        <w:spacing w:after="0" w:line="240" w:lineRule="auto"/>
      </w:pPr>
      <w:r>
        <w:separator/>
      </w:r>
    </w:p>
  </w:footnote>
  <w:footnote w:type="continuationSeparator" w:id="0">
    <w:p w14:paraId="6406468D" w14:textId="77777777" w:rsidR="00B4158E" w:rsidRDefault="00B4158E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001508"/>
    <w:multiLevelType w:val="hybridMultilevel"/>
    <w:tmpl w:val="161C86BA"/>
    <w:lvl w:ilvl="0" w:tplc="340A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4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5"/>
  </w:num>
  <w:num w:numId="2" w16cid:durableId="2048334412">
    <w:abstractNumId w:val="8"/>
  </w:num>
  <w:num w:numId="3" w16cid:durableId="1680353364">
    <w:abstractNumId w:val="2"/>
  </w:num>
  <w:num w:numId="4" w16cid:durableId="1985623514">
    <w:abstractNumId w:val="4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7"/>
  </w:num>
  <w:num w:numId="8" w16cid:durableId="724840837">
    <w:abstractNumId w:val="6"/>
  </w:num>
  <w:num w:numId="9" w16cid:durableId="1627198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69B"/>
    <w:rsid w:val="000163A2"/>
    <w:rsid w:val="0001728C"/>
    <w:rsid w:val="00020796"/>
    <w:rsid w:val="00022B46"/>
    <w:rsid w:val="0003043F"/>
    <w:rsid w:val="00042661"/>
    <w:rsid w:val="00047D33"/>
    <w:rsid w:val="00051C1A"/>
    <w:rsid w:val="00057DEA"/>
    <w:rsid w:val="000605B9"/>
    <w:rsid w:val="00060EE4"/>
    <w:rsid w:val="0006226E"/>
    <w:rsid w:val="000646B6"/>
    <w:rsid w:val="00067CFA"/>
    <w:rsid w:val="0007309F"/>
    <w:rsid w:val="00075420"/>
    <w:rsid w:val="000828CD"/>
    <w:rsid w:val="00084F9B"/>
    <w:rsid w:val="0009199E"/>
    <w:rsid w:val="00094707"/>
    <w:rsid w:val="00094B3F"/>
    <w:rsid w:val="00094D32"/>
    <w:rsid w:val="00097DD8"/>
    <w:rsid w:val="000A5F93"/>
    <w:rsid w:val="000A6CA2"/>
    <w:rsid w:val="000B0526"/>
    <w:rsid w:val="000B0C78"/>
    <w:rsid w:val="000B3AA3"/>
    <w:rsid w:val="000D0017"/>
    <w:rsid w:val="000E156A"/>
    <w:rsid w:val="000E38DC"/>
    <w:rsid w:val="000F3BA9"/>
    <w:rsid w:val="0010280A"/>
    <w:rsid w:val="0010640D"/>
    <w:rsid w:val="001164D3"/>
    <w:rsid w:val="001201C4"/>
    <w:rsid w:val="0012291A"/>
    <w:rsid w:val="00125CC5"/>
    <w:rsid w:val="00125D12"/>
    <w:rsid w:val="00135F7C"/>
    <w:rsid w:val="0013647D"/>
    <w:rsid w:val="00141A6D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958EE"/>
    <w:rsid w:val="001A314B"/>
    <w:rsid w:val="001A5E70"/>
    <w:rsid w:val="001C4862"/>
    <w:rsid w:val="001C6EE1"/>
    <w:rsid w:val="001C7BA2"/>
    <w:rsid w:val="001D4792"/>
    <w:rsid w:val="001D7EAC"/>
    <w:rsid w:val="001E52C2"/>
    <w:rsid w:val="001F167F"/>
    <w:rsid w:val="001F1B33"/>
    <w:rsid w:val="001F7066"/>
    <w:rsid w:val="00201902"/>
    <w:rsid w:val="002059D7"/>
    <w:rsid w:val="00205E11"/>
    <w:rsid w:val="00207D5B"/>
    <w:rsid w:val="00210345"/>
    <w:rsid w:val="002105F2"/>
    <w:rsid w:val="00213FDC"/>
    <w:rsid w:val="0021770C"/>
    <w:rsid w:val="0022256D"/>
    <w:rsid w:val="0022688C"/>
    <w:rsid w:val="00235752"/>
    <w:rsid w:val="00236C35"/>
    <w:rsid w:val="002406B4"/>
    <w:rsid w:val="00244435"/>
    <w:rsid w:val="00257857"/>
    <w:rsid w:val="0026235C"/>
    <w:rsid w:val="00263F45"/>
    <w:rsid w:val="00263F4A"/>
    <w:rsid w:val="00265E01"/>
    <w:rsid w:val="0026731B"/>
    <w:rsid w:val="00270A87"/>
    <w:rsid w:val="00281F44"/>
    <w:rsid w:val="00283ECE"/>
    <w:rsid w:val="00284DDB"/>
    <w:rsid w:val="00285639"/>
    <w:rsid w:val="00294608"/>
    <w:rsid w:val="0029633F"/>
    <w:rsid w:val="002A3F58"/>
    <w:rsid w:val="002A4344"/>
    <w:rsid w:val="002B22B9"/>
    <w:rsid w:val="002B4B62"/>
    <w:rsid w:val="002B6200"/>
    <w:rsid w:val="002C0321"/>
    <w:rsid w:val="002C20A2"/>
    <w:rsid w:val="002C4FA0"/>
    <w:rsid w:val="002D0233"/>
    <w:rsid w:val="002D5293"/>
    <w:rsid w:val="002D5F23"/>
    <w:rsid w:val="002E0E0B"/>
    <w:rsid w:val="002E6EE0"/>
    <w:rsid w:val="002E77CF"/>
    <w:rsid w:val="002F0247"/>
    <w:rsid w:val="002F202F"/>
    <w:rsid w:val="002F44FC"/>
    <w:rsid w:val="002F7696"/>
    <w:rsid w:val="003043DF"/>
    <w:rsid w:val="003068A8"/>
    <w:rsid w:val="003119DA"/>
    <w:rsid w:val="00314E99"/>
    <w:rsid w:val="00316106"/>
    <w:rsid w:val="00316971"/>
    <w:rsid w:val="003229E5"/>
    <w:rsid w:val="00322E52"/>
    <w:rsid w:val="003304DF"/>
    <w:rsid w:val="0033096E"/>
    <w:rsid w:val="00336A18"/>
    <w:rsid w:val="00340080"/>
    <w:rsid w:val="00344049"/>
    <w:rsid w:val="003459DA"/>
    <w:rsid w:val="00347688"/>
    <w:rsid w:val="00347F34"/>
    <w:rsid w:val="00354D93"/>
    <w:rsid w:val="00356550"/>
    <w:rsid w:val="00356FED"/>
    <w:rsid w:val="0037026B"/>
    <w:rsid w:val="003732D5"/>
    <w:rsid w:val="0037665D"/>
    <w:rsid w:val="00377BDE"/>
    <w:rsid w:val="00381EF5"/>
    <w:rsid w:val="00382FC5"/>
    <w:rsid w:val="0038701F"/>
    <w:rsid w:val="003913E0"/>
    <w:rsid w:val="00396246"/>
    <w:rsid w:val="003A09EC"/>
    <w:rsid w:val="003A3F11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212"/>
    <w:rsid w:val="003E1A7C"/>
    <w:rsid w:val="003E4601"/>
    <w:rsid w:val="003E48D6"/>
    <w:rsid w:val="003F0EAA"/>
    <w:rsid w:val="003F4EB1"/>
    <w:rsid w:val="00402D12"/>
    <w:rsid w:val="0041032D"/>
    <w:rsid w:val="00413FC3"/>
    <w:rsid w:val="00432138"/>
    <w:rsid w:val="00447790"/>
    <w:rsid w:val="00460BBA"/>
    <w:rsid w:val="00461385"/>
    <w:rsid w:val="00465FBC"/>
    <w:rsid w:val="0046793A"/>
    <w:rsid w:val="00474203"/>
    <w:rsid w:val="00474E3D"/>
    <w:rsid w:val="00495D2A"/>
    <w:rsid w:val="004A146B"/>
    <w:rsid w:val="004A4DB5"/>
    <w:rsid w:val="004B17AC"/>
    <w:rsid w:val="004B3091"/>
    <w:rsid w:val="004B4101"/>
    <w:rsid w:val="004B6328"/>
    <w:rsid w:val="004C16C1"/>
    <w:rsid w:val="004C4142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50282D"/>
    <w:rsid w:val="005056F2"/>
    <w:rsid w:val="00506BE9"/>
    <w:rsid w:val="00507361"/>
    <w:rsid w:val="00507FDE"/>
    <w:rsid w:val="00527288"/>
    <w:rsid w:val="00537D7E"/>
    <w:rsid w:val="00541534"/>
    <w:rsid w:val="00542C8F"/>
    <w:rsid w:val="00547050"/>
    <w:rsid w:val="00555B38"/>
    <w:rsid w:val="00562FD2"/>
    <w:rsid w:val="005673CA"/>
    <w:rsid w:val="00572924"/>
    <w:rsid w:val="00572D86"/>
    <w:rsid w:val="00572D9A"/>
    <w:rsid w:val="00582939"/>
    <w:rsid w:val="00586E05"/>
    <w:rsid w:val="005905C2"/>
    <w:rsid w:val="00590F18"/>
    <w:rsid w:val="00591F48"/>
    <w:rsid w:val="00595843"/>
    <w:rsid w:val="005A0F96"/>
    <w:rsid w:val="005A739E"/>
    <w:rsid w:val="005B0E38"/>
    <w:rsid w:val="005B175D"/>
    <w:rsid w:val="005B73C3"/>
    <w:rsid w:val="005C2694"/>
    <w:rsid w:val="005D679F"/>
    <w:rsid w:val="005E0C04"/>
    <w:rsid w:val="005E2442"/>
    <w:rsid w:val="005E4DFC"/>
    <w:rsid w:val="005E56C7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56C0"/>
    <w:rsid w:val="00647AA1"/>
    <w:rsid w:val="00650ACA"/>
    <w:rsid w:val="00650CCE"/>
    <w:rsid w:val="0065751E"/>
    <w:rsid w:val="006630C4"/>
    <w:rsid w:val="00667D10"/>
    <w:rsid w:val="0067528F"/>
    <w:rsid w:val="00675796"/>
    <w:rsid w:val="00676FE6"/>
    <w:rsid w:val="00677745"/>
    <w:rsid w:val="0068388B"/>
    <w:rsid w:val="0068541B"/>
    <w:rsid w:val="00696038"/>
    <w:rsid w:val="00696B35"/>
    <w:rsid w:val="006A2404"/>
    <w:rsid w:val="006A4416"/>
    <w:rsid w:val="006B7193"/>
    <w:rsid w:val="006B74CC"/>
    <w:rsid w:val="006C6B6A"/>
    <w:rsid w:val="006D0BA3"/>
    <w:rsid w:val="006D73F5"/>
    <w:rsid w:val="006E5941"/>
    <w:rsid w:val="006F40B7"/>
    <w:rsid w:val="0071008A"/>
    <w:rsid w:val="0071022C"/>
    <w:rsid w:val="00710B2C"/>
    <w:rsid w:val="00711925"/>
    <w:rsid w:val="007120AC"/>
    <w:rsid w:val="00716EF8"/>
    <w:rsid w:val="00717BB1"/>
    <w:rsid w:val="00723C91"/>
    <w:rsid w:val="00732038"/>
    <w:rsid w:val="00735442"/>
    <w:rsid w:val="00737F3B"/>
    <w:rsid w:val="00743DA5"/>
    <w:rsid w:val="00744BDB"/>
    <w:rsid w:val="00753709"/>
    <w:rsid w:val="0075429F"/>
    <w:rsid w:val="007563EE"/>
    <w:rsid w:val="007609F7"/>
    <w:rsid w:val="00761917"/>
    <w:rsid w:val="007659F6"/>
    <w:rsid w:val="00766499"/>
    <w:rsid w:val="00767E3A"/>
    <w:rsid w:val="007713D9"/>
    <w:rsid w:val="00772957"/>
    <w:rsid w:val="00784D94"/>
    <w:rsid w:val="00785E40"/>
    <w:rsid w:val="00790279"/>
    <w:rsid w:val="007A0EF9"/>
    <w:rsid w:val="007A1F9A"/>
    <w:rsid w:val="007A3FE6"/>
    <w:rsid w:val="007A578B"/>
    <w:rsid w:val="007B5B4A"/>
    <w:rsid w:val="007B64B6"/>
    <w:rsid w:val="007B66BA"/>
    <w:rsid w:val="007B7B18"/>
    <w:rsid w:val="007C3CC8"/>
    <w:rsid w:val="007C583E"/>
    <w:rsid w:val="007C5CF0"/>
    <w:rsid w:val="007E36F3"/>
    <w:rsid w:val="007E49DB"/>
    <w:rsid w:val="007E4C83"/>
    <w:rsid w:val="007E5BA7"/>
    <w:rsid w:val="007F6D13"/>
    <w:rsid w:val="0080135E"/>
    <w:rsid w:val="00802A23"/>
    <w:rsid w:val="00804607"/>
    <w:rsid w:val="008107AC"/>
    <w:rsid w:val="00812FBC"/>
    <w:rsid w:val="00820736"/>
    <w:rsid w:val="008223D3"/>
    <w:rsid w:val="00822CEB"/>
    <w:rsid w:val="00822EDF"/>
    <w:rsid w:val="008238E1"/>
    <w:rsid w:val="00824B6B"/>
    <w:rsid w:val="008258DB"/>
    <w:rsid w:val="008276E2"/>
    <w:rsid w:val="0083175F"/>
    <w:rsid w:val="00844C8C"/>
    <w:rsid w:val="00845374"/>
    <w:rsid w:val="0084543B"/>
    <w:rsid w:val="00845967"/>
    <w:rsid w:val="008477A2"/>
    <w:rsid w:val="00847AD5"/>
    <w:rsid w:val="00850FD0"/>
    <w:rsid w:val="0085132E"/>
    <w:rsid w:val="00851A96"/>
    <w:rsid w:val="008560C7"/>
    <w:rsid w:val="008574C6"/>
    <w:rsid w:val="00863998"/>
    <w:rsid w:val="00864467"/>
    <w:rsid w:val="0086554A"/>
    <w:rsid w:val="00871308"/>
    <w:rsid w:val="00873482"/>
    <w:rsid w:val="00875D5C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A731E"/>
    <w:rsid w:val="008B00D8"/>
    <w:rsid w:val="008B3AFC"/>
    <w:rsid w:val="008C7C6D"/>
    <w:rsid w:val="008D2A95"/>
    <w:rsid w:val="008D2BB8"/>
    <w:rsid w:val="008D3506"/>
    <w:rsid w:val="008E6D25"/>
    <w:rsid w:val="009029AE"/>
    <w:rsid w:val="00907A93"/>
    <w:rsid w:val="00907FCC"/>
    <w:rsid w:val="00915288"/>
    <w:rsid w:val="00920AD3"/>
    <w:rsid w:val="00925F56"/>
    <w:rsid w:val="009278B6"/>
    <w:rsid w:val="00927ACD"/>
    <w:rsid w:val="009327E7"/>
    <w:rsid w:val="00937644"/>
    <w:rsid w:val="00951FBE"/>
    <w:rsid w:val="00957E3A"/>
    <w:rsid w:val="00962967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7499"/>
    <w:rsid w:val="009A02A7"/>
    <w:rsid w:val="009A09B2"/>
    <w:rsid w:val="009A1901"/>
    <w:rsid w:val="009A45D8"/>
    <w:rsid w:val="009B0DEF"/>
    <w:rsid w:val="009B3A60"/>
    <w:rsid w:val="009B6184"/>
    <w:rsid w:val="009C3D82"/>
    <w:rsid w:val="009C4C8F"/>
    <w:rsid w:val="009C78BE"/>
    <w:rsid w:val="009D0856"/>
    <w:rsid w:val="009D0F7C"/>
    <w:rsid w:val="009D43DD"/>
    <w:rsid w:val="009E3645"/>
    <w:rsid w:val="009F33F5"/>
    <w:rsid w:val="009F6420"/>
    <w:rsid w:val="00A012D3"/>
    <w:rsid w:val="00A01B60"/>
    <w:rsid w:val="00A0515A"/>
    <w:rsid w:val="00A06262"/>
    <w:rsid w:val="00A16ADB"/>
    <w:rsid w:val="00A3276A"/>
    <w:rsid w:val="00A33995"/>
    <w:rsid w:val="00A3566C"/>
    <w:rsid w:val="00A358B5"/>
    <w:rsid w:val="00A447C0"/>
    <w:rsid w:val="00A44919"/>
    <w:rsid w:val="00A45BD1"/>
    <w:rsid w:val="00A55389"/>
    <w:rsid w:val="00A55B58"/>
    <w:rsid w:val="00A55E9E"/>
    <w:rsid w:val="00A5790F"/>
    <w:rsid w:val="00A61D31"/>
    <w:rsid w:val="00A62E15"/>
    <w:rsid w:val="00A664A4"/>
    <w:rsid w:val="00A671FE"/>
    <w:rsid w:val="00A67842"/>
    <w:rsid w:val="00A67DD6"/>
    <w:rsid w:val="00A7039D"/>
    <w:rsid w:val="00A75DCA"/>
    <w:rsid w:val="00A802FE"/>
    <w:rsid w:val="00A80DDB"/>
    <w:rsid w:val="00A81A0D"/>
    <w:rsid w:val="00A82B11"/>
    <w:rsid w:val="00A84069"/>
    <w:rsid w:val="00A87E1D"/>
    <w:rsid w:val="00A9584E"/>
    <w:rsid w:val="00A9741E"/>
    <w:rsid w:val="00AA3FDD"/>
    <w:rsid w:val="00AB106E"/>
    <w:rsid w:val="00AB1499"/>
    <w:rsid w:val="00AB388D"/>
    <w:rsid w:val="00AB4008"/>
    <w:rsid w:val="00AB779C"/>
    <w:rsid w:val="00AE4B0F"/>
    <w:rsid w:val="00AE7262"/>
    <w:rsid w:val="00B0370E"/>
    <w:rsid w:val="00B200D0"/>
    <w:rsid w:val="00B24B10"/>
    <w:rsid w:val="00B25BA7"/>
    <w:rsid w:val="00B26543"/>
    <w:rsid w:val="00B35A3A"/>
    <w:rsid w:val="00B372EF"/>
    <w:rsid w:val="00B3770A"/>
    <w:rsid w:val="00B4158E"/>
    <w:rsid w:val="00B42A29"/>
    <w:rsid w:val="00B43116"/>
    <w:rsid w:val="00B4514A"/>
    <w:rsid w:val="00B45360"/>
    <w:rsid w:val="00B473EE"/>
    <w:rsid w:val="00B52F75"/>
    <w:rsid w:val="00B55474"/>
    <w:rsid w:val="00B56815"/>
    <w:rsid w:val="00B61C7D"/>
    <w:rsid w:val="00B6607B"/>
    <w:rsid w:val="00B76E1B"/>
    <w:rsid w:val="00B87020"/>
    <w:rsid w:val="00B948A8"/>
    <w:rsid w:val="00B960A3"/>
    <w:rsid w:val="00B97DD2"/>
    <w:rsid w:val="00BA4CEF"/>
    <w:rsid w:val="00BA617D"/>
    <w:rsid w:val="00BA6EC4"/>
    <w:rsid w:val="00BB0FBC"/>
    <w:rsid w:val="00BB2FB7"/>
    <w:rsid w:val="00BB3C96"/>
    <w:rsid w:val="00BC7739"/>
    <w:rsid w:val="00BD6175"/>
    <w:rsid w:val="00BD6AA2"/>
    <w:rsid w:val="00BE03A3"/>
    <w:rsid w:val="00BE2779"/>
    <w:rsid w:val="00BE524D"/>
    <w:rsid w:val="00BF34FD"/>
    <w:rsid w:val="00C01824"/>
    <w:rsid w:val="00C0398E"/>
    <w:rsid w:val="00C06E9E"/>
    <w:rsid w:val="00C07338"/>
    <w:rsid w:val="00C07D2F"/>
    <w:rsid w:val="00C101C6"/>
    <w:rsid w:val="00C11CC0"/>
    <w:rsid w:val="00C120DC"/>
    <w:rsid w:val="00C136B0"/>
    <w:rsid w:val="00C146BD"/>
    <w:rsid w:val="00C15499"/>
    <w:rsid w:val="00C325CC"/>
    <w:rsid w:val="00C32EF3"/>
    <w:rsid w:val="00C36F86"/>
    <w:rsid w:val="00C37054"/>
    <w:rsid w:val="00C56D2D"/>
    <w:rsid w:val="00C66ED4"/>
    <w:rsid w:val="00C704B2"/>
    <w:rsid w:val="00C7255A"/>
    <w:rsid w:val="00C73389"/>
    <w:rsid w:val="00C7442D"/>
    <w:rsid w:val="00C773A1"/>
    <w:rsid w:val="00C82997"/>
    <w:rsid w:val="00C9301F"/>
    <w:rsid w:val="00C979C3"/>
    <w:rsid w:val="00C97CFE"/>
    <w:rsid w:val="00CA3E83"/>
    <w:rsid w:val="00CC3B36"/>
    <w:rsid w:val="00CC447B"/>
    <w:rsid w:val="00CC5EAF"/>
    <w:rsid w:val="00CD0C19"/>
    <w:rsid w:val="00CD2379"/>
    <w:rsid w:val="00CD4652"/>
    <w:rsid w:val="00CD621B"/>
    <w:rsid w:val="00CE0983"/>
    <w:rsid w:val="00CE5E62"/>
    <w:rsid w:val="00CF0E10"/>
    <w:rsid w:val="00CF3A2E"/>
    <w:rsid w:val="00CF76D5"/>
    <w:rsid w:val="00D01B11"/>
    <w:rsid w:val="00D1055A"/>
    <w:rsid w:val="00D10E56"/>
    <w:rsid w:val="00D15F4E"/>
    <w:rsid w:val="00D17002"/>
    <w:rsid w:val="00D17F68"/>
    <w:rsid w:val="00D22995"/>
    <w:rsid w:val="00D27A43"/>
    <w:rsid w:val="00D30127"/>
    <w:rsid w:val="00D30C72"/>
    <w:rsid w:val="00D32360"/>
    <w:rsid w:val="00D36C75"/>
    <w:rsid w:val="00D418F0"/>
    <w:rsid w:val="00D41F06"/>
    <w:rsid w:val="00D42678"/>
    <w:rsid w:val="00D54116"/>
    <w:rsid w:val="00D5474C"/>
    <w:rsid w:val="00D54CA9"/>
    <w:rsid w:val="00D61468"/>
    <w:rsid w:val="00D71F7D"/>
    <w:rsid w:val="00D72154"/>
    <w:rsid w:val="00D72BF1"/>
    <w:rsid w:val="00D7616B"/>
    <w:rsid w:val="00D81E05"/>
    <w:rsid w:val="00D822C9"/>
    <w:rsid w:val="00D822D6"/>
    <w:rsid w:val="00D82F60"/>
    <w:rsid w:val="00D915B9"/>
    <w:rsid w:val="00D93582"/>
    <w:rsid w:val="00D95BF6"/>
    <w:rsid w:val="00D97E29"/>
    <w:rsid w:val="00DA2189"/>
    <w:rsid w:val="00DA60E7"/>
    <w:rsid w:val="00DA737A"/>
    <w:rsid w:val="00DB5E9F"/>
    <w:rsid w:val="00DC69D0"/>
    <w:rsid w:val="00DD12E6"/>
    <w:rsid w:val="00DE11C1"/>
    <w:rsid w:val="00DE1C9E"/>
    <w:rsid w:val="00DF02C1"/>
    <w:rsid w:val="00DF6D70"/>
    <w:rsid w:val="00E03F7C"/>
    <w:rsid w:val="00E0570C"/>
    <w:rsid w:val="00E12867"/>
    <w:rsid w:val="00E1308B"/>
    <w:rsid w:val="00E1487E"/>
    <w:rsid w:val="00E16DDF"/>
    <w:rsid w:val="00E2773C"/>
    <w:rsid w:val="00E27A94"/>
    <w:rsid w:val="00E4178A"/>
    <w:rsid w:val="00E436C0"/>
    <w:rsid w:val="00E43F5A"/>
    <w:rsid w:val="00E47DFA"/>
    <w:rsid w:val="00E52EBF"/>
    <w:rsid w:val="00E54659"/>
    <w:rsid w:val="00E54F4C"/>
    <w:rsid w:val="00E66428"/>
    <w:rsid w:val="00E7211A"/>
    <w:rsid w:val="00E750E9"/>
    <w:rsid w:val="00E76FF5"/>
    <w:rsid w:val="00E816A9"/>
    <w:rsid w:val="00E826A8"/>
    <w:rsid w:val="00E8284B"/>
    <w:rsid w:val="00E83CCD"/>
    <w:rsid w:val="00E86A08"/>
    <w:rsid w:val="00E91500"/>
    <w:rsid w:val="00E9429E"/>
    <w:rsid w:val="00E94859"/>
    <w:rsid w:val="00E949F6"/>
    <w:rsid w:val="00EA009D"/>
    <w:rsid w:val="00EA2615"/>
    <w:rsid w:val="00EA7AB3"/>
    <w:rsid w:val="00EA7C70"/>
    <w:rsid w:val="00EB47E6"/>
    <w:rsid w:val="00EB4BDC"/>
    <w:rsid w:val="00EB6B0D"/>
    <w:rsid w:val="00EC09A5"/>
    <w:rsid w:val="00EC42A6"/>
    <w:rsid w:val="00EC5373"/>
    <w:rsid w:val="00EC5732"/>
    <w:rsid w:val="00EC6BB6"/>
    <w:rsid w:val="00EC71AD"/>
    <w:rsid w:val="00ED3336"/>
    <w:rsid w:val="00ED521F"/>
    <w:rsid w:val="00EE020D"/>
    <w:rsid w:val="00EE0F2A"/>
    <w:rsid w:val="00EE4844"/>
    <w:rsid w:val="00EF279C"/>
    <w:rsid w:val="00EF2A80"/>
    <w:rsid w:val="00EF56C6"/>
    <w:rsid w:val="00F03020"/>
    <w:rsid w:val="00F12AE1"/>
    <w:rsid w:val="00F1791A"/>
    <w:rsid w:val="00F20E5D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0763"/>
    <w:rsid w:val="00F429B5"/>
    <w:rsid w:val="00F46846"/>
    <w:rsid w:val="00F46F95"/>
    <w:rsid w:val="00F56571"/>
    <w:rsid w:val="00F57875"/>
    <w:rsid w:val="00F625D0"/>
    <w:rsid w:val="00F63D21"/>
    <w:rsid w:val="00F65B45"/>
    <w:rsid w:val="00F65EF6"/>
    <w:rsid w:val="00F77FAE"/>
    <w:rsid w:val="00F84286"/>
    <w:rsid w:val="00F867A0"/>
    <w:rsid w:val="00F90925"/>
    <w:rsid w:val="00F90EE6"/>
    <w:rsid w:val="00F92B35"/>
    <w:rsid w:val="00F97DC5"/>
    <w:rsid w:val="00FA1DC8"/>
    <w:rsid w:val="00FA414E"/>
    <w:rsid w:val="00FA4CFF"/>
    <w:rsid w:val="00FB1D56"/>
    <w:rsid w:val="00FB714D"/>
    <w:rsid w:val="00FC2F33"/>
    <w:rsid w:val="00FC4E48"/>
    <w:rsid w:val="00FC75EA"/>
    <w:rsid w:val="00FC7924"/>
    <w:rsid w:val="00FD3F0D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1682</Words>
  <Characters>9255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12</cp:revision>
  <dcterms:created xsi:type="dcterms:W3CDTF">2024-11-14T15:33:00Z</dcterms:created>
  <dcterms:modified xsi:type="dcterms:W3CDTF">2024-12-05T22:51:00Z</dcterms:modified>
</cp:coreProperties>
</file>